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22AA" w14:textId="77777777" w:rsidR="00C854A8" w:rsidRDefault="0078036A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38C2D456" w14:textId="77777777" w:rsidR="00C854A8" w:rsidRDefault="0078036A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2558B565" w14:textId="77777777" w:rsidR="00C854A8" w:rsidRDefault="0078036A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5733A879" w14:textId="77777777" w:rsidR="00C854A8" w:rsidRDefault="0078036A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114</w:t>
      </w:r>
    </w:p>
    <w:p w14:paraId="73D3206A" w14:textId="77777777" w:rsidR="00C854A8" w:rsidRDefault="0078036A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ASOCIAȚIA ȚARA SECAȘELOR ALBA-SIBIU</w:t>
      </w:r>
    </w:p>
    <w:p w14:paraId="058F8962" w14:textId="77777777" w:rsidR="00C854A8" w:rsidRDefault="0078036A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r>
        <w:rPr>
          <w:rFonts w:ascii="Cambria Bold" w:hAnsi="Cambria Bold"/>
          <w:b/>
        </w:rPr>
        <w:t>DEZVOLTAREA INFRASTRUCTURII LOCALE ȘI A SERVICIILOR DIN TERITORIUL GAL ȚARA SECAȘELOR ALBA-SIBIU</w:t>
      </w:r>
    </w:p>
    <w:p w14:paraId="6E962647" w14:textId="77777777" w:rsidR="00C854A8" w:rsidRDefault="0078036A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11475C0B" w14:textId="77777777" w:rsidR="00C854A8" w:rsidRDefault="0078036A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79A2DB59" w14:textId="77777777" w:rsidR="00C854A8" w:rsidRDefault="0078036A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77C5DEDD" w14:textId="77777777" w:rsidR="00C854A8" w:rsidRDefault="0078036A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7D03B619" w14:textId="77777777" w:rsidR="00C854A8" w:rsidRDefault="0078036A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126DD9FE" w14:textId="77777777" w:rsidR="00C854A8" w:rsidRDefault="0078036A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1B5090F6" w14:textId="77777777" w:rsidR="00C854A8" w:rsidRDefault="0078036A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6"/>
        <w:gridCol w:w="6246"/>
        <w:gridCol w:w="612"/>
        <w:gridCol w:w="659"/>
        <w:gridCol w:w="1237"/>
      </w:tblGrid>
      <w:tr w:rsidR="00C854A8" w14:paraId="316C3323" w14:textId="77777777">
        <w:tc>
          <w:tcPr>
            <w:tcW w:w="400" w:type="pct"/>
            <w:shd w:val="clear" w:color="auto" w:fill="214F7D"/>
            <w:vAlign w:val="center"/>
          </w:tcPr>
          <w:p w14:paraId="7CD5DCDE" w14:textId="77777777" w:rsidR="00C854A8" w:rsidRDefault="0078036A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338736FF" w14:textId="77777777" w:rsidR="00C854A8" w:rsidRDefault="0078036A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6555A256" w14:textId="77777777" w:rsidR="00C854A8" w:rsidRDefault="0078036A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2141A4F2" w14:textId="77777777" w:rsidR="00C854A8" w:rsidRDefault="0078036A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6E619A5F" w14:textId="77777777" w:rsidR="00C854A8" w:rsidRDefault="0078036A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C854A8" w14:paraId="5A0B7CD9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1EF28CAD" w14:textId="77777777" w:rsidR="00C854A8" w:rsidRDefault="0078036A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</w:t>
            </w:r>
            <w:r>
              <w:rPr>
                <w:rFonts w:ascii="Cambria" w:hAnsi="Cambria"/>
                <w:color w:val="FFFFFF"/>
              </w:rPr>
              <w:t>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</w:t>
            </w:r>
            <w:r>
              <w:rPr>
                <w:rFonts w:ascii="Cambria" w:hAnsi="Cambria"/>
                <w:color w:val="FFFFFF"/>
              </w:rPr>
              <w:t>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C854A8" w14:paraId="71AC584A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5C16CEC" w14:textId="77777777" w:rsidR="00C854A8" w:rsidRDefault="0078036A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687C5646" w14:textId="77777777" w:rsidR="00C854A8" w:rsidRDefault="0078036A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săasigureîntreținerea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mentenanțainvestiției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o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perioadă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deminim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3 ani (5 ani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pentruproiectele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prevădConstrucții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+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Montaj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),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lafinalizarea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ultimei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cereri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deplata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6D00170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506B2A5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780D631" w14:textId="77777777" w:rsidR="00C854A8" w:rsidRDefault="00C854A8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4A2F978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4A5DD81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ED5AF1A" w14:textId="77777777" w:rsidR="00C854A8" w:rsidRDefault="00C854A8"/>
        </w:tc>
        <w:tc>
          <w:tcPr>
            <w:tcW w:w="0" w:type="auto"/>
            <w:vMerge w:val="restart"/>
          </w:tcPr>
          <w:p w14:paraId="06AB38BD" w14:textId="77777777" w:rsidR="00C854A8" w:rsidRDefault="00C854A8"/>
        </w:tc>
      </w:tr>
      <w:tr w:rsidR="00C854A8" w14:paraId="21532D90" w14:textId="77777777">
        <w:tc>
          <w:tcPr>
            <w:tcW w:w="0" w:type="dxa"/>
            <w:vMerge/>
          </w:tcPr>
          <w:p w14:paraId="7BC40079" w14:textId="77777777" w:rsidR="00C854A8" w:rsidRDefault="00C854A8"/>
        </w:tc>
        <w:tc>
          <w:tcPr>
            <w:tcW w:w="0" w:type="auto"/>
          </w:tcPr>
          <w:p w14:paraId="295309E2" w14:textId="77777777" w:rsidR="00C854A8" w:rsidRDefault="0078036A"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verificare:Expertul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referire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):• </w:t>
            </w:r>
            <w:proofErr w:type="spellStart"/>
            <w:r>
              <w:rPr>
                <w:rFonts w:ascii="Cambria" w:hAnsi="Cambria"/>
              </w:rPr>
              <w:t>necesitatea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oportunitatea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;•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fondurile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ele</w:t>
            </w:r>
            <w:proofErr w:type="spellEnd"/>
            <w:r>
              <w:rPr>
                <w:rFonts w:ascii="Cambria" w:hAnsi="Cambria"/>
              </w:rPr>
              <w:t xml:space="preserve"> local/ e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pentru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;•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asigura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mentenanța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investitiei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deminimum</w:t>
            </w:r>
            <w:proofErr w:type="spellEnd"/>
            <w:r>
              <w:rPr>
                <w:rFonts w:ascii="Cambria" w:hAnsi="Cambria"/>
              </w:rPr>
              <w:t xml:space="preserve"> 5 ani de la </w:t>
            </w:r>
            <w:proofErr w:type="spellStart"/>
            <w:r>
              <w:rPr>
                <w:rFonts w:ascii="Cambria" w:hAnsi="Cambria"/>
              </w:rPr>
              <w:t>finalizarea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plata</w:t>
            </w:r>
            <w:proofErr w:type="spellEnd"/>
            <w:r>
              <w:rPr>
                <w:rFonts w:ascii="Cambria" w:hAnsi="Cambria"/>
              </w:rPr>
              <w:t xml:space="preserve">;• </w:t>
            </w:r>
            <w:proofErr w:type="spellStart"/>
            <w:r>
              <w:rPr>
                <w:rFonts w:ascii="Cambria" w:hAnsi="Cambria"/>
              </w:rPr>
              <w:t>caracteristici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investițiilor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lungimi,arii</w:t>
            </w:r>
            <w:proofErr w:type="spellEnd"/>
            <w:r>
              <w:rPr>
                <w:rFonts w:ascii="Cambria" w:hAnsi="Cambria"/>
              </w:rPr>
              <w:t xml:space="preserve">, volume, </w:t>
            </w:r>
            <w:proofErr w:type="spellStart"/>
            <w:r>
              <w:rPr>
                <w:rFonts w:ascii="Cambria" w:hAnsi="Cambria"/>
              </w:rPr>
              <w:t>capacităţi</w:t>
            </w:r>
            <w:proofErr w:type="spellEnd"/>
            <w:r>
              <w:rPr>
                <w:rFonts w:ascii="Cambria" w:hAnsi="Cambria"/>
              </w:rPr>
              <w:t xml:space="preserve"> etc.);• </w:t>
            </w:r>
            <w:proofErr w:type="spellStart"/>
            <w:r>
              <w:rPr>
                <w:rFonts w:ascii="Cambria" w:hAnsi="Cambria"/>
              </w:rPr>
              <w:t>nominalizarea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delegarea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</w:t>
            </w:r>
            <w:r>
              <w:rPr>
                <w:rFonts w:ascii="Cambria" w:hAnsi="Cambria"/>
              </w:rPr>
              <w:t>zentantului</w:t>
            </w:r>
            <w:proofErr w:type="spellEnd"/>
            <w:r>
              <w:rPr>
                <w:rFonts w:ascii="Cambria" w:hAnsi="Cambria"/>
              </w:rPr>
              <w:t xml:space="preserve"> legal al </w:t>
            </w:r>
            <w:proofErr w:type="spellStart"/>
            <w:r>
              <w:rPr>
                <w:rFonts w:ascii="Cambria" w:hAnsi="Cambria"/>
              </w:rPr>
              <w:t>solicitantuluipentru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relaţia</w:t>
            </w:r>
            <w:proofErr w:type="spellEnd"/>
            <w:r>
              <w:rPr>
                <w:rFonts w:ascii="Cambria" w:hAnsi="Cambria"/>
              </w:rPr>
              <w:t xml:space="preserve"> cu AFIR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derularea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verificate:Hotărârea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(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Consiliilor</w:t>
            </w:r>
            <w:proofErr w:type="spellEnd"/>
            <w:r>
              <w:rPr>
                <w:rFonts w:ascii="Cambria" w:hAnsi="Cambria"/>
              </w:rPr>
              <w:t xml:space="preserve"> locale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ADI)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Adunării</w:t>
            </w:r>
            <w:proofErr w:type="spellEnd"/>
            <w:r>
              <w:rPr>
                <w:rFonts w:ascii="Cambria" w:hAnsi="Cambria"/>
              </w:rPr>
              <w:t xml:space="preserve"> Generale a ONG/ document </w:t>
            </w:r>
            <w:proofErr w:type="spellStart"/>
            <w:r>
              <w:rPr>
                <w:rFonts w:ascii="Cambria" w:hAnsi="Cambria"/>
              </w:rPr>
              <w:t>echivalentspecific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fiecărei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solicitant (de ex.,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AdunăriiParohiale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Unităților</w:t>
            </w:r>
            <w:proofErr w:type="spellEnd"/>
            <w:r>
              <w:rPr>
                <w:rFonts w:ascii="Cambria" w:hAnsi="Cambria"/>
              </w:rPr>
              <w:t xml:space="preserve"> de cult)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organului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decizie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persoanei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juridiceproprietare</w:t>
            </w:r>
            <w:proofErr w:type="spellEnd"/>
            <w:r>
              <w:rPr>
                <w:rFonts w:ascii="Cambria" w:hAnsi="Cambria"/>
              </w:rPr>
              <w:t xml:space="preserve">/ administrator de </w:t>
            </w:r>
            <w:proofErr w:type="spellStart"/>
            <w:r>
              <w:rPr>
                <w:rFonts w:ascii="Cambria" w:hAnsi="Cambria"/>
              </w:rPr>
              <w:t>păduri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proiectuluiDeclarația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</w:t>
            </w:r>
            <w:r>
              <w:rPr>
                <w:rFonts w:ascii="Cambria" w:hAnsi="Cambria"/>
              </w:rPr>
              <w:t>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asigurareasustenabilității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infrastructură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socială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  <w:tc>
          <w:tcPr>
            <w:tcW w:w="0" w:type="dxa"/>
            <w:vMerge/>
          </w:tcPr>
          <w:p w14:paraId="71AEFA8A" w14:textId="77777777" w:rsidR="00C854A8" w:rsidRDefault="00C854A8"/>
        </w:tc>
        <w:tc>
          <w:tcPr>
            <w:tcW w:w="0" w:type="dxa"/>
            <w:vMerge/>
          </w:tcPr>
          <w:p w14:paraId="60CE7F5C" w14:textId="77777777" w:rsidR="00C854A8" w:rsidRDefault="00C854A8"/>
        </w:tc>
        <w:tc>
          <w:tcPr>
            <w:tcW w:w="0" w:type="dxa"/>
            <w:vMerge/>
          </w:tcPr>
          <w:p w14:paraId="6CF8D6BE" w14:textId="77777777" w:rsidR="00C854A8" w:rsidRDefault="00C854A8"/>
        </w:tc>
      </w:tr>
      <w:tr w:rsidR="00C854A8" w14:paraId="2FA669F0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F07AE94" w14:textId="77777777" w:rsidR="00C854A8" w:rsidRDefault="0078036A">
            <w:r>
              <w:rPr>
                <w:rFonts w:ascii="Cambria Bold" w:hAnsi="Cambria Bold"/>
                <w:b/>
                <w:color w:val="1B4167"/>
              </w:rPr>
              <w:t>EG 2</w:t>
            </w:r>
          </w:p>
        </w:tc>
        <w:tc>
          <w:tcPr>
            <w:tcW w:w="0" w:type="auto"/>
            <w:vAlign w:val="center"/>
          </w:tcPr>
          <w:p w14:paraId="34C11F42" w14:textId="77777777" w:rsidR="00C854A8" w:rsidRDefault="0078036A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întipul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prinintervenție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7448D4D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FD9095B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91AA582" w14:textId="77777777" w:rsidR="00C854A8" w:rsidRDefault="00C854A8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4E14D84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E4C3EDE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0B967DF" w14:textId="77777777" w:rsidR="00C854A8" w:rsidRDefault="00C854A8"/>
        </w:tc>
        <w:tc>
          <w:tcPr>
            <w:tcW w:w="0" w:type="auto"/>
            <w:vMerge w:val="restart"/>
          </w:tcPr>
          <w:p w14:paraId="33D28E36" w14:textId="77777777" w:rsidR="00C854A8" w:rsidRDefault="00C854A8"/>
        </w:tc>
      </w:tr>
      <w:tr w:rsidR="00C854A8" w14:paraId="4F0175C3" w14:textId="77777777">
        <w:tc>
          <w:tcPr>
            <w:tcW w:w="0" w:type="dxa"/>
            <w:vMerge/>
          </w:tcPr>
          <w:p w14:paraId="1E3AD822" w14:textId="77777777" w:rsidR="00C854A8" w:rsidRDefault="00C854A8"/>
        </w:tc>
        <w:tc>
          <w:tcPr>
            <w:tcW w:w="0" w:type="auto"/>
          </w:tcPr>
          <w:p w14:paraId="52824FD1" w14:textId="77777777" w:rsidR="00C854A8" w:rsidRDefault="0078036A"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incadreaza</w:t>
            </w:r>
            <w:proofErr w:type="spellEnd"/>
            <w:r>
              <w:rPr>
                <w:rFonts w:ascii="Cambria" w:hAnsi="Cambria"/>
              </w:rPr>
              <w:t xml:space="preserve"> in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măsurii.Documente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verificate:Fișa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măsurii</w:t>
            </w:r>
            <w:proofErr w:type="spellEnd"/>
            <w:r>
              <w:rPr>
                <w:rFonts w:ascii="Cambria" w:hAnsi="Cambria"/>
              </w:rPr>
              <w:t xml:space="preserve"> din SDL/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Documentatia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Lucrarilor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achizițiilor</w:t>
            </w:r>
            <w:proofErr w:type="spellEnd"/>
            <w:r>
              <w:rPr>
                <w:rFonts w:ascii="Cambria" w:hAnsi="Cambria"/>
              </w:rPr>
              <w:t xml:space="preserve"> simple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dotărilor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presupun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întocmite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vigoare,Certificatul</w:t>
            </w:r>
            <w:proofErr w:type="spellEnd"/>
            <w:r>
              <w:rPr>
                <w:rFonts w:ascii="Cambria" w:hAnsi="Cambria"/>
              </w:rPr>
              <w:t xml:space="preserve"> de Urbanism,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</w:p>
        </w:tc>
        <w:tc>
          <w:tcPr>
            <w:tcW w:w="0" w:type="dxa"/>
            <w:vMerge/>
          </w:tcPr>
          <w:p w14:paraId="6C3CD8FE" w14:textId="77777777" w:rsidR="00C854A8" w:rsidRDefault="00C854A8"/>
        </w:tc>
        <w:tc>
          <w:tcPr>
            <w:tcW w:w="0" w:type="dxa"/>
            <w:vMerge/>
          </w:tcPr>
          <w:p w14:paraId="755D80D5" w14:textId="77777777" w:rsidR="00C854A8" w:rsidRDefault="00C854A8"/>
        </w:tc>
        <w:tc>
          <w:tcPr>
            <w:tcW w:w="0" w:type="dxa"/>
            <w:vMerge/>
          </w:tcPr>
          <w:p w14:paraId="1F244F43" w14:textId="77777777" w:rsidR="00C854A8" w:rsidRDefault="00C854A8"/>
        </w:tc>
      </w:tr>
      <w:tr w:rsidR="00C854A8" w14:paraId="1238B710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60F8B11" w14:textId="77777777" w:rsidR="00C854A8" w:rsidRDefault="0078036A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0" w:type="auto"/>
            <w:vAlign w:val="center"/>
          </w:tcPr>
          <w:p w14:paraId="1D56BAC2" w14:textId="77777777" w:rsidR="00C854A8" w:rsidRDefault="0078036A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serealizeze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spațiul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rural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saumic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urban (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orașe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>sub 20</w:t>
            </w:r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.000locuitori)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04FD06A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3476511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9F62251" w14:textId="77777777" w:rsidR="00C854A8" w:rsidRDefault="00C854A8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0269828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28F66D9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4C22E78" w14:textId="77777777" w:rsidR="00C854A8" w:rsidRDefault="00C854A8"/>
        </w:tc>
        <w:tc>
          <w:tcPr>
            <w:tcW w:w="0" w:type="auto"/>
            <w:vMerge w:val="restart"/>
          </w:tcPr>
          <w:p w14:paraId="487D83DE" w14:textId="77777777" w:rsidR="00C854A8" w:rsidRDefault="00C854A8"/>
        </w:tc>
      </w:tr>
      <w:tr w:rsidR="00C854A8" w14:paraId="057714B4" w14:textId="77777777">
        <w:tc>
          <w:tcPr>
            <w:tcW w:w="0" w:type="dxa"/>
            <w:vMerge/>
          </w:tcPr>
          <w:p w14:paraId="24D3AB5E" w14:textId="77777777" w:rsidR="00C854A8" w:rsidRDefault="00C854A8"/>
        </w:tc>
        <w:tc>
          <w:tcPr>
            <w:tcW w:w="0" w:type="auto"/>
          </w:tcPr>
          <w:p w14:paraId="676204B8" w14:textId="77777777" w:rsidR="00C854A8" w:rsidRDefault="0078036A"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spatiul</w:t>
            </w:r>
            <w:proofErr w:type="spellEnd"/>
            <w:r>
              <w:rPr>
                <w:rFonts w:ascii="Cambria" w:hAnsi="Cambria"/>
              </w:rPr>
              <w:t xml:space="preserve"> rural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mic urban(</w:t>
            </w:r>
            <w:proofErr w:type="spellStart"/>
            <w:r>
              <w:rPr>
                <w:rFonts w:ascii="Cambria" w:hAnsi="Cambria"/>
              </w:rPr>
              <w:t>orașe</w:t>
            </w:r>
            <w:proofErr w:type="spellEnd"/>
            <w:r>
              <w:rPr>
                <w:rFonts w:ascii="Cambria" w:hAnsi="Cambria"/>
              </w:rPr>
              <w:t xml:space="preserve"> sub 20.000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) din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Tara </w:t>
            </w:r>
            <w:proofErr w:type="spellStart"/>
            <w:r>
              <w:rPr>
                <w:rFonts w:ascii="Cambria" w:hAnsi="Cambria"/>
              </w:rPr>
              <w:t>Secaselor</w:t>
            </w:r>
            <w:proofErr w:type="spellEnd"/>
            <w:r>
              <w:rPr>
                <w:rFonts w:ascii="Cambria" w:hAnsi="Cambria"/>
              </w:rPr>
              <w:t xml:space="preserve"> Alba-</w:t>
            </w:r>
            <w:proofErr w:type="spellStart"/>
            <w:r>
              <w:rPr>
                <w:rFonts w:ascii="Cambria" w:hAnsi="Cambria"/>
              </w:rPr>
              <w:t>Sibiu.Documente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verificate:Studiile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deIntervenții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justificativșiInventarul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public al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întocmit</w:t>
            </w:r>
            <w:proofErr w:type="spellEnd"/>
            <w:r>
              <w:rPr>
                <w:rFonts w:ascii="Cambria" w:hAnsi="Cambria"/>
              </w:rPr>
              <w:t xml:space="preserve"> 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proprietatea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regimul</w:t>
            </w:r>
            <w:proofErr w:type="spellEnd"/>
            <w:r>
              <w:rPr>
                <w:rFonts w:ascii="Cambria" w:hAnsi="Cambria"/>
              </w:rPr>
              <w:t xml:space="preserve"> juridi</w:t>
            </w:r>
            <w:r>
              <w:rPr>
                <w:rFonts w:ascii="Cambria" w:hAnsi="Cambria"/>
              </w:rPr>
              <w:t xml:space="preserve">c al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atestat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Guvernului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României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copie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alcătuiesc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public,investițiile</w:t>
            </w:r>
            <w:proofErr w:type="spellEnd"/>
            <w:r>
              <w:rPr>
                <w:rFonts w:ascii="Cambria" w:hAnsi="Cambria"/>
              </w:rPr>
              <w:t xml:space="preserve"> care fac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nu sunt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domeniulpublic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sau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</w:t>
            </w:r>
            <w:proofErr w:type="spellEnd"/>
            <w:r>
              <w:rPr>
                <w:rFonts w:ascii="Cambria" w:hAnsi="Cambria"/>
              </w:rPr>
              <w:t xml:space="preserve">-o </w:t>
            </w:r>
            <w:proofErr w:type="spellStart"/>
            <w:r>
              <w:rPr>
                <w:rFonts w:ascii="Cambria" w:hAnsi="Cambria"/>
              </w:rPr>
              <w:t>poziţie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globală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săprezinte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aprobarea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modificărilorşi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inventar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sensul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public 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poziț</w:t>
            </w:r>
            <w:r>
              <w:rPr>
                <w:rFonts w:ascii="Cambria" w:hAnsi="Cambria"/>
              </w:rPr>
              <w:t>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globale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prevederilor</w:t>
            </w:r>
            <w:proofErr w:type="spellEnd"/>
            <w:r>
              <w:rPr>
                <w:rFonts w:ascii="Cambria" w:hAnsi="Cambria"/>
              </w:rPr>
              <w:t xml:space="preserve"> art. 255 din OUG nr. 57/2019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Coduladministrativ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modificarile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completarile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privinţasupunerii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controlului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legalitate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prefectului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suficientă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adresei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înaintare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Instituţia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Prefectului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controlul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legalitate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Avizul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administratorului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aparţinând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public,altul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decat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administrat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Comună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)</w:t>
            </w:r>
            <w:proofErr w:type="spellStart"/>
            <w:r>
              <w:rPr>
                <w:rFonts w:ascii="Cambria" w:hAnsi="Cambria"/>
              </w:rPr>
              <w:t>SauDocumente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uz,uzufruct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superficie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servitute</w:t>
            </w:r>
            <w:proofErr w:type="spellEnd"/>
            <w:r>
              <w:rPr>
                <w:rFonts w:ascii="Cambria" w:hAnsi="Cambria"/>
              </w:rPr>
              <w:t xml:space="preserve">/contract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delegare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aadministrării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valabil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 ani de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cazulONG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comune</w:t>
            </w:r>
            <w:proofErr w:type="spellEnd"/>
            <w:r>
              <w:rPr>
                <w:rFonts w:ascii="Cambria" w:hAnsi="Cambria"/>
              </w:rPr>
              <w:t>/ADI/</w:t>
            </w:r>
            <w:proofErr w:type="spellStart"/>
            <w:r>
              <w:rPr>
                <w:rFonts w:ascii="Cambria" w:hAnsi="Cambria"/>
              </w:rPr>
              <w:t>unitati</w:t>
            </w:r>
            <w:proofErr w:type="spellEnd"/>
            <w:r>
              <w:rPr>
                <w:rFonts w:ascii="Cambria" w:hAnsi="Cambria"/>
              </w:rPr>
              <w:t xml:space="preserve"> de cult/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învățământ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365C034D" w14:textId="77777777" w:rsidR="00C854A8" w:rsidRDefault="00C854A8"/>
        </w:tc>
        <w:tc>
          <w:tcPr>
            <w:tcW w:w="0" w:type="dxa"/>
            <w:vMerge/>
          </w:tcPr>
          <w:p w14:paraId="02F76F80" w14:textId="77777777" w:rsidR="00C854A8" w:rsidRDefault="00C854A8"/>
        </w:tc>
        <w:tc>
          <w:tcPr>
            <w:tcW w:w="0" w:type="dxa"/>
            <w:vMerge/>
          </w:tcPr>
          <w:p w14:paraId="697D42C3" w14:textId="77777777" w:rsidR="00C854A8" w:rsidRDefault="00C854A8"/>
        </w:tc>
      </w:tr>
      <w:tr w:rsidR="00C854A8" w14:paraId="6B4840DB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461EA0C" w14:textId="77777777" w:rsidR="00C854A8" w:rsidRDefault="0078036A">
            <w:r>
              <w:rPr>
                <w:rFonts w:ascii="Cambria Bold" w:hAnsi="Cambria Bold"/>
                <w:b/>
                <w:color w:val="1B4167"/>
              </w:rPr>
              <w:t>EG 4</w:t>
            </w:r>
          </w:p>
        </w:tc>
        <w:tc>
          <w:tcPr>
            <w:tcW w:w="0" w:type="auto"/>
            <w:vAlign w:val="center"/>
          </w:tcPr>
          <w:p w14:paraId="7B5CB216" w14:textId="77777777" w:rsidR="00C854A8" w:rsidRDefault="0078036A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facădovadaproprietății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administrăriiterenului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bunului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care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serealizează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731DDDA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E28ED21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BCC771A" w14:textId="77777777" w:rsidR="00C854A8" w:rsidRDefault="00C854A8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3EAC000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E0205F9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7897C22" w14:textId="77777777" w:rsidR="00C854A8" w:rsidRDefault="00C854A8"/>
        </w:tc>
        <w:tc>
          <w:tcPr>
            <w:tcW w:w="0" w:type="auto"/>
            <w:vMerge w:val="restart"/>
          </w:tcPr>
          <w:p w14:paraId="206C06A9" w14:textId="77777777" w:rsidR="00C854A8" w:rsidRDefault="00C854A8"/>
        </w:tc>
      </w:tr>
      <w:tr w:rsidR="00C854A8" w14:paraId="76ED0957" w14:textId="77777777">
        <w:tc>
          <w:tcPr>
            <w:tcW w:w="0" w:type="dxa"/>
            <w:vMerge/>
          </w:tcPr>
          <w:p w14:paraId="4DED0BFE" w14:textId="77777777" w:rsidR="00C854A8" w:rsidRDefault="00C854A8"/>
        </w:tc>
        <w:tc>
          <w:tcPr>
            <w:tcW w:w="0" w:type="auto"/>
          </w:tcPr>
          <w:p w14:paraId="19F1E19F" w14:textId="77777777" w:rsidR="00C854A8" w:rsidRDefault="0078036A"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verificare:Expertul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dovadaproprietății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administrării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bunului</w:t>
            </w:r>
            <w:proofErr w:type="spellEnd"/>
            <w:r>
              <w:rPr>
                <w:rFonts w:ascii="Cambria" w:hAnsi="Cambria"/>
              </w:rPr>
              <w:t xml:space="preserve"> pe care se </w:t>
            </w:r>
            <w:proofErr w:type="spellStart"/>
            <w:r>
              <w:rPr>
                <w:rFonts w:ascii="Cambria" w:hAnsi="Cambria"/>
              </w:rPr>
              <w:t>realizeazăinvestiția.Documente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deIntervenții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justificativșiInventarul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public al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întocmit</w:t>
            </w:r>
            <w:proofErr w:type="spellEnd"/>
            <w:r>
              <w:rPr>
                <w:rFonts w:ascii="Cambria" w:hAnsi="Cambria"/>
              </w:rPr>
              <w:t xml:space="preserve"> 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proprietatea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regimul</w:t>
            </w:r>
            <w:proofErr w:type="spellEnd"/>
            <w:r>
              <w:rPr>
                <w:rFonts w:ascii="Cambria" w:hAnsi="Cambria"/>
              </w:rPr>
              <w:t xml:space="preserve"> juridic al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atestat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Guvernului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României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copie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</w:t>
            </w:r>
            <w:r>
              <w:rPr>
                <w:rFonts w:ascii="Cambria" w:hAnsi="Cambria"/>
              </w:rPr>
              <w:t>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alcătuiesc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public, </w:t>
            </w:r>
            <w:proofErr w:type="spellStart"/>
            <w:r>
              <w:rPr>
                <w:rFonts w:ascii="Cambria" w:hAnsi="Cambria"/>
              </w:rPr>
              <w:t>investițiile</w:t>
            </w:r>
            <w:proofErr w:type="spellEnd"/>
            <w:r>
              <w:rPr>
                <w:rFonts w:ascii="Cambria" w:hAnsi="Cambria"/>
              </w:rPr>
              <w:t xml:space="preserve"> care fac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nu sunt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</w:t>
            </w:r>
            <w:proofErr w:type="spellEnd"/>
            <w:r>
              <w:rPr>
                <w:rFonts w:ascii="Cambria" w:hAnsi="Cambria"/>
              </w:rPr>
              <w:t xml:space="preserve">-o </w:t>
            </w:r>
            <w:proofErr w:type="spellStart"/>
            <w:r>
              <w:rPr>
                <w:rFonts w:ascii="Cambria" w:hAnsi="Cambria"/>
              </w:rPr>
              <w:t>poziţie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globală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prezinte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aprobarea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modificărilorşi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inventar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sensul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public 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globale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prevederilor</w:t>
            </w:r>
            <w:proofErr w:type="spellEnd"/>
            <w:r>
              <w:rPr>
                <w:rFonts w:ascii="Cambria" w:hAnsi="Cambria"/>
              </w:rPr>
              <w:t xml:space="preserve"> art. 255 din OUG nr. 57/2019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Coduladministr</w:t>
            </w:r>
            <w:r>
              <w:rPr>
                <w:rFonts w:ascii="Cambria" w:hAnsi="Cambria"/>
              </w:rPr>
              <w:t>ativ</w:t>
            </w:r>
            <w:proofErr w:type="spellEnd"/>
            <w:r>
              <w:rPr>
                <w:rFonts w:ascii="Cambria" w:hAnsi="Cambria"/>
              </w:rPr>
              <w:t xml:space="preserve">,, cu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privinţasupunerii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controlului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legalitate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prefectului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suficientă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adresei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înaintare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InstituţiaPrefectului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controlul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legalitate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condițiile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Avizul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administratorului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aparţinând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public,altul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decat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administrat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Comună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)</w:t>
            </w:r>
            <w:proofErr w:type="spellStart"/>
            <w:r>
              <w:rPr>
                <w:rFonts w:ascii="Cambria" w:hAnsi="Cambria"/>
              </w:rPr>
              <w:t>SauDocumente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uz,uzufruct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superficie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servitute</w:t>
            </w:r>
            <w:proofErr w:type="spellEnd"/>
            <w:r>
              <w:rPr>
                <w:rFonts w:ascii="Cambria" w:hAnsi="Cambria"/>
              </w:rPr>
              <w:t xml:space="preserve">/contract de </w:t>
            </w:r>
            <w:proofErr w:type="spellStart"/>
            <w:r>
              <w:rPr>
                <w:rFonts w:ascii="Cambria" w:hAnsi="Cambria"/>
              </w:rPr>
              <w:t>c</w:t>
            </w:r>
            <w:r>
              <w:rPr>
                <w:rFonts w:ascii="Cambria" w:hAnsi="Cambria"/>
              </w:rPr>
              <w:t>oncesiune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delegare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aadministrării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valabil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 ani de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cazulONG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comune</w:t>
            </w:r>
            <w:proofErr w:type="spellEnd"/>
            <w:r>
              <w:rPr>
                <w:rFonts w:ascii="Cambria" w:hAnsi="Cambria"/>
              </w:rPr>
              <w:t>/ADI/</w:t>
            </w:r>
            <w:proofErr w:type="spellStart"/>
            <w:r>
              <w:rPr>
                <w:rFonts w:ascii="Cambria" w:hAnsi="Cambria"/>
              </w:rPr>
              <w:t>unitati</w:t>
            </w:r>
            <w:proofErr w:type="spellEnd"/>
            <w:r>
              <w:rPr>
                <w:rFonts w:ascii="Cambria" w:hAnsi="Cambria"/>
              </w:rPr>
              <w:t xml:space="preserve"> de cult/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învățământ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6F695C23" w14:textId="77777777" w:rsidR="00C854A8" w:rsidRDefault="00C854A8"/>
        </w:tc>
        <w:tc>
          <w:tcPr>
            <w:tcW w:w="0" w:type="dxa"/>
            <w:vMerge/>
          </w:tcPr>
          <w:p w14:paraId="3800A094" w14:textId="77777777" w:rsidR="00C854A8" w:rsidRDefault="00C854A8"/>
        </w:tc>
        <w:tc>
          <w:tcPr>
            <w:tcW w:w="0" w:type="dxa"/>
            <w:vMerge/>
          </w:tcPr>
          <w:p w14:paraId="0B1D1CF8" w14:textId="77777777" w:rsidR="00C854A8" w:rsidRDefault="00C854A8"/>
        </w:tc>
      </w:tr>
      <w:tr w:rsidR="00C854A8" w14:paraId="1E74556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E8C5818" w14:textId="77777777" w:rsidR="00C854A8" w:rsidRDefault="0078036A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0" w:type="auto"/>
            <w:vAlign w:val="center"/>
          </w:tcPr>
          <w:p w14:paraId="691C9CE8" w14:textId="77777777" w:rsidR="00C854A8" w:rsidRDefault="0078036A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poate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aveaefecte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semnificative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asupramediului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precedată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deo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evaluare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>a</w:t>
            </w:r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impactuluipreconizat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asupra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proofErr w:type="gramStart"/>
            <w:r>
              <w:rPr>
                <w:rFonts w:ascii="Cambria Bold" w:hAnsi="Cambria Bold"/>
                <w:b/>
                <w:color w:val="1B4167"/>
              </w:rPr>
              <w:t>mediului,în</w:t>
            </w:r>
            <w:proofErr w:type="spellEnd"/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conformitate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legislațiaîn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vigoare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aplicabilă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1C59A08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9BC6ACB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570FA8B" w14:textId="77777777" w:rsidR="00C854A8" w:rsidRDefault="00C854A8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5A2E17E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A487E9D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5574AEA" w14:textId="77777777" w:rsidR="00C854A8" w:rsidRDefault="00C854A8"/>
        </w:tc>
        <w:tc>
          <w:tcPr>
            <w:tcW w:w="0" w:type="auto"/>
            <w:vMerge w:val="restart"/>
          </w:tcPr>
          <w:p w14:paraId="70E1B89D" w14:textId="77777777" w:rsidR="00C854A8" w:rsidRDefault="00C854A8"/>
        </w:tc>
      </w:tr>
      <w:tr w:rsidR="00C854A8" w14:paraId="42839B44" w14:textId="77777777">
        <w:tc>
          <w:tcPr>
            <w:tcW w:w="0" w:type="dxa"/>
            <w:vMerge/>
          </w:tcPr>
          <w:p w14:paraId="6FFDE9C5" w14:textId="77777777" w:rsidR="00C854A8" w:rsidRDefault="00C854A8"/>
        </w:tc>
        <w:tc>
          <w:tcPr>
            <w:tcW w:w="0" w:type="auto"/>
          </w:tcPr>
          <w:p w14:paraId="7AFE2D17" w14:textId="77777777" w:rsidR="00C854A8" w:rsidRDefault="0078036A"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verificare:Expertul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de APM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proiect.Documente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verificate:Notificarea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APM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propusă.Menționăm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potrivit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292/2018 art.23, </w:t>
            </w:r>
            <w:proofErr w:type="spellStart"/>
            <w:r>
              <w:rPr>
                <w:rFonts w:ascii="Cambria" w:hAnsi="Cambria"/>
              </w:rPr>
              <w:t>pentruproiectele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supun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evaluare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impactului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asupramediului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interzisă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obţinerea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deciziei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etapei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încadrare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acordului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mediu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iniţiate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realizate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interzisă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emiterea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deciziei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etapei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încadrare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acordului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mediu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414B562" w14:textId="77777777" w:rsidR="00C854A8" w:rsidRDefault="00C854A8"/>
        </w:tc>
        <w:tc>
          <w:tcPr>
            <w:tcW w:w="0" w:type="dxa"/>
            <w:vMerge/>
          </w:tcPr>
          <w:p w14:paraId="297F24FA" w14:textId="77777777" w:rsidR="00C854A8" w:rsidRDefault="00C854A8"/>
        </w:tc>
        <w:tc>
          <w:tcPr>
            <w:tcW w:w="0" w:type="dxa"/>
            <w:vMerge/>
          </w:tcPr>
          <w:p w14:paraId="0DBA6364" w14:textId="77777777" w:rsidR="00C854A8" w:rsidRDefault="00C854A8"/>
        </w:tc>
      </w:tr>
      <w:tr w:rsidR="00C854A8" w14:paraId="5364B462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DE8526C" w14:textId="77777777" w:rsidR="00C854A8" w:rsidRDefault="0078036A">
            <w:r>
              <w:rPr>
                <w:rFonts w:ascii="Cambria Bold" w:hAnsi="Cambria Bold"/>
                <w:b/>
                <w:color w:val="1B4167"/>
              </w:rPr>
              <w:t>EG 6 </w:t>
            </w:r>
          </w:p>
        </w:tc>
        <w:tc>
          <w:tcPr>
            <w:tcW w:w="0" w:type="auto"/>
            <w:vAlign w:val="center"/>
          </w:tcPr>
          <w:p w14:paraId="64AEE774" w14:textId="77777777" w:rsidR="00C854A8" w:rsidRDefault="0078036A">
            <w:proofErr w:type="spellStart"/>
            <w:r>
              <w:rPr>
                <w:rFonts w:ascii="Cambria Bold" w:hAnsi="Cambria Bold"/>
                <w:b/>
                <w:color w:val="1B4167"/>
              </w:rPr>
              <w:t>Solicitanții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socialsi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punctul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îşidesfăşoară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79EAD00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4F22E66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03C6A20" w14:textId="77777777" w:rsidR="00C854A8" w:rsidRDefault="00C854A8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2CC8682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8C01A93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F503F1E" w14:textId="77777777" w:rsidR="00C854A8" w:rsidRDefault="00C854A8"/>
        </w:tc>
        <w:tc>
          <w:tcPr>
            <w:tcW w:w="0" w:type="auto"/>
            <w:vMerge w:val="restart"/>
          </w:tcPr>
          <w:p w14:paraId="6492160C" w14:textId="77777777" w:rsidR="00C854A8" w:rsidRDefault="00C854A8"/>
        </w:tc>
      </w:tr>
      <w:tr w:rsidR="00C854A8" w14:paraId="6211A296" w14:textId="77777777">
        <w:tc>
          <w:tcPr>
            <w:tcW w:w="0" w:type="dxa"/>
            <w:vMerge/>
          </w:tcPr>
          <w:p w14:paraId="5968EE43" w14:textId="77777777" w:rsidR="00C854A8" w:rsidRDefault="00C854A8"/>
        </w:tc>
        <w:tc>
          <w:tcPr>
            <w:tcW w:w="0" w:type="auto"/>
          </w:tcPr>
          <w:p w14:paraId="2989784D" w14:textId="77777777" w:rsidR="00C854A8" w:rsidRDefault="0078036A"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 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delucuru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desfasoara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, nu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niciun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ONG/ ADI: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rămasă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definitivă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acteledoveditoare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sediuluiÎn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drept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</w:t>
            </w:r>
            <w:proofErr w:type="spellEnd"/>
            <w:r>
              <w:rPr>
                <w:rFonts w:ascii="Cambria" w:hAnsi="Cambria"/>
              </w:rPr>
              <w:t xml:space="preserve"> cu scop </w:t>
            </w:r>
            <w:proofErr w:type="spellStart"/>
            <w:r>
              <w:rPr>
                <w:rFonts w:ascii="Cambria" w:hAnsi="Cambria"/>
              </w:rPr>
              <w:t>patrimon</w:t>
            </w:r>
            <w:r>
              <w:rPr>
                <w:rFonts w:ascii="Cambria" w:hAnsi="Cambria"/>
              </w:rPr>
              <w:t>ial:Extrasul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comerțului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19D8F465" w14:textId="77777777" w:rsidR="00C854A8" w:rsidRDefault="00C854A8"/>
        </w:tc>
        <w:tc>
          <w:tcPr>
            <w:tcW w:w="0" w:type="dxa"/>
            <w:vMerge/>
          </w:tcPr>
          <w:p w14:paraId="3324990A" w14:textId="77777777" w:rsidR="00C854A8" w:rsidRDefault="00C854A8"/>
        </w:tc>
        <w:tc>
          <w:tcPr>
            <w:tcW w:w="0" w:type="dxa"/>
            <w:vMerge/>
          </w:tcPr>
          <w:p w14:paraId="1E0FE003" w14:textId="77777777" w:rsidR="00C854A8" w:rsidRDefault="00C854A8"/>
        </w:tc>
      </w:tr>
      <w:tr w:rsidR="00C854A8" w14:paraId="53116A83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99749FA" w14:textId="77777777" w:rsidR="00C854A8" w:rsidRDefault="0078036A">
            <w:r>
              <w:rPr>
                <w:rFonts w:ascii="Cambria Bold" w:hAnsi="Cambria Bold"/>
                <w:b/>
                <w:color w:val="1B4167"/>
              </w:rPr>
              <w:t>EG 7</w:t>
            </w:r>
          </w:p>
        </w:tc>
        <w:tc>
          <w:tcPr>
            <w:tcW w:w="0" w:type="auto"/>
            <w:vAlign w:val="center"/>
          </w:tcPr>
          <w:p w14:paraId="1BFDF4D5" w14:textId="77777777" w:rsidR="00C854A8" w:rsidRDefault="0078036A">
            <w:proofErr w:type="spellStart"/>
            <w:r>
              <w:rPr>
                <w:rFonts w:ascii="Cambria Bold" w:hAnsi="Cambria Bold"/>
                <w:b/>
                <w:color w:val="1B4167"/>
              </w:rPr>
              <w:t>Parteneriatele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informalesunt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formate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minim 3membrii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următoareleforme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juridice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deorganizare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: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autoritățipublice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locale,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unități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deînvățământ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unități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cult.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1F62261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8A65044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35BC454" w14:textId="77777777" w:rsidR="00C854A8" w:rsidRDefault="00C854A8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6694016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287960B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707C635" w14:textId="77777777" w:rsidR="00C854A8" w:rsidRDefault="00C854A8"/>
        </w:tc>
        <w:tc>
          <w:tcPr>
            <w:tcW w:w="0" w:type="auto"/>
            <w:vMerge w:val="restart"/>
          </w:tcPr>
          <w:p w14:paraId="604BB2A6" w14:textId="77777777" w:rsidR="00C854A8" w:rsidRDefault="00C854A8"/>
        </w:tc>
      </w:tr>
      <w:tr w:rsidR="00C854A8" w14:paraId="394716E1" w14:textId="77777777">
        <w:tc>
          <w:tcPr>
            <w:tcW w:w="0" w:type="dxa"/>
            <w:vMerge/>
          </w:tcPr>
          <w:p w14:paraId="5E30061E" w14:textId="77777777" w:rsidR="00C854A8" w:rsidRDefault="00C854A8"/>
        </w:tc>
        <w:tc>
          <w:tcPr>
            <w:tcW w:w="0" w:type="auto"/>
          </w:tcPr>
          <w:p w14:paraId="7367A7A1" w14:textId="77777777" w:rsidR="00C854A8" w:rsidRDefault="0078036A"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verificare:Expertul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Parteneriatul</w:t>
            </w:r>
            <w:proofErr w:type="spellEnd"/>
            <w:r>
              <w:rPr>
                <w:rFonts w:ascii="Cambria" w:hAnsi="Cambria"/>
              </w:rPr>
              <w:t xml:space="preserve"> informal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format din minim 3 </w:t>
            </w:r>
            <w:proofErr w:type="spellStart"/>
            <w:r>
              <w:rPr>
                <w:rFonts w:ascii="Cambria" w:hAnsi="Cambria"/>
              </w:rPr>
              <w:t>membrii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autorități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 locale, 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învățământ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cult.Documente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verificate:Se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un Acord</w:t>
            </w:r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desemnat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partenerul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lider</w:t>
            </w:r>
            <w:proofErr w:type="spellEnd"/>
            <w:r>
              <w:rPr>
                <w:rFonts w:ascii="Cambria" w:hAnsi="Cambria"/>
              </w:rPr>
              <w:t xml:space="preserve"> cu care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încheia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stabilesc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partenerilor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6A96B98E" w14:textId="77777777" w:rsidR="00C854A8" w:rsidRDefault="00C854A8"/>
        </w:tc>
        <w:tc>
          <w:tcPr>
            <w:tcW w:w="0" w:type="dxa"/>
            <w:vMerge/>
          </w:tcPr>
          <w:p w14:paraId="33597658" w14:textId="77777777" w:rsidR="00C854A8" w:rsidRDefault="00C854A8"/>
        </w:tc>
        <w:tc>
          <w:tcPr>
            <w:tcW w:w="0" w:type="dxa"/>
            <w:vMerge/>
          </w:tcPr>
          <w:p w14:paraId="0A1DEE2E" w14:textId="77777777" w:rsidR="00C854A8" w:rsidRDefault="00C854A8"/>
        </w:tc>
      </w:tr>
      <w:tr w:rsidR="00C854A8" w14:paraId="1813AE3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7458A1B" w14:textId="77777777" w:rsidR="00C854A8" w:rsidRDefault="0078036A">
            <w:r>
              <w:rPr>
                <w:rFonts w:ascii="Cambria Bold" w:hAnsi="Cambria Bold"/>
                <w:b/>
                <w:color w:val="1B4167"/>
              </w:rPr>
              <w:t>EG 8</w:t>
            </w:r>
          </w:p>
        </w:tc>
        <w:tc>
          <w:tcPr>
            <w:tcW w:w="0" w:type="auto"/>
            <w:vAlign w:val="center"/>
          </w:tcPr>
          <w:p w14:paraId="41D01BE1" w14:textId="77777777" w:rsidR="00C854A8" w:rsidRDefault="0078036A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58F0AA8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7CA5A22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3CC127B" w14:textId="77777777" w:rsidR="00C854A8" w:rsidRDefault="00C854A8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4BE059C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6EDCD0D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8E19410" w14:textId="77777777" w:rsidR="00C854A8" w:rsidRDefault="00C854A8"/>
        </w:tc>
        <w:tc>
          <w:tcPr>
            <w:tcW w:w="0" w:type="auto"/>
            <w:vMerge w:val="restart"/>
          </w:tcPr>
          <w:p w14:paraId="00FA296B" w14:textId="77777777" w:rsidR="00C854A8" w:rsidRDefault="00C854A8"/>
        </w:tc>
      </w:tr>
      <w:tr w:rsidR="00C854A8" w14:paraId="251B7FE6" w14:textId="77777777">
        <w:tc>
          <w:tcPr>
            <w:tcW w:w="0" w:type="dxa"/>
            <w:vMerge/>
          </w:tcPr>
          <w:p w14:paraId="46100EC3" w14:textId="77777777" w:rsidR="00C854A8" w:rsidRDefault="00C854A8"/>
        </w:tc>
        <w:tc>
          <w:tcPr>
            <w:tcW w:w="0" w:type="auto"/>
          </w:tcPr>
          <w:p w14:paraId="71132172" w14:textId="77777777" w:rsidR="00C854A8" w:rsidRDefault="0078036A"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aşa</w:t>
            </w:r>
            <w:proofErr w:type="spellEnd"/>
            <w:r>
              <w:rPr>
                <w:rFonts w:ascii="Cambria" w:hAnsi="Cambria"/>
              </w:rPr>
              <w:t xml:space="preserve"> cum sunt </w:t>
            </w:r>
            <w:proofErr w:type="spellStart"/>
            <w:r>
              <w:rPr>
                <w:rFonts w:ascii="Cambria" w:hAnsi="Cambria"/>
              </w:rPr>
              <w:t>aceştia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Fişa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elaborată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GAL.Documente</w:t>
            </w:r>
            <w:proofErr w:type="spellEnd"/>
            <w:r>
              <w:rPr>
                <w:rFonts w:ascii="Cambria" w:hAnsi="Cambria"/>
              </w:rPr>
              <w:t xml:space="preserve"> :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situate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GAL,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realizându</w:t>
            </w:r>
            <w:proofErr w:type="spellEnd"/>
            <w:r>
              <w:rPr>
                <w:rFonts w:ascii="Cambria" w:hAnsi="Cambria"/>
              </w:rPr>
              <w:t xml:space="preserve">-se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GAL;Documente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beneficiari:În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Inregist</w:t>
            </w:r>
            <w:r>
              <w:rPr>
                <w:rFonts w:ascii="Cambria" w:hAnsi="Cambria"/>
              </w:rPr>
              <w:t>rară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ONG/ ADI: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rămasă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definitivă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sediuluiÎn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parteneriatului</w:t>
            </w:r>
            <w:proofErr w:type="spellEnd"/>
            <w:r>
              <w:rPr>
                <w:rFonts w:ascii="Cambria" w:hAnsi="Cambria"/>
              </w:rPr>
              <w:t xml:space="preserve"> informal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</w:p>
        </w:tc>
        <w:tc>
          <w:tcPr>
            <w:tcW w:w="0" w:type="dxa"/>
            <w:vMerge/>
          </w:tcPr>
          <w:p w14:paraId="05F70967" w14:textId="77777777" w:rsidR="00C854A8" w:rsidRDefault="00C854A8"/>
        </w:tc>
        <w:tc>
          <w:tcPr>
            <w:tcW w:w="0" w:type="dxa"/>
            <w:vMerge/>
          </w:tcPr>
          <w:p w14:paraId="713078FA" w14:textId="77777777" w:rsidR="00C854A8" w:rsidRDefault="00C854A8"/>
        </w:tc>
        <w:tc>
          <w:tcPr>
            <w:tcW w:w="0" w:type="dxa"/>
            <w:vMerge/>
          </w:tcPr>
          <w:p w14:paraId="6B9DF060" w14:textId="77777777" w:rsidR="00C854A8" w:rsidRDefault="00C854A8"/>
        </w:tc>
      </w:tr>
      <w:tr w:rsidR="00C854A8" w14:paraId="51F164F1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2B06591F" w14:textId="77777777" w:rsidR="00C854A8" w:rsidRDefault="0078036A">
            <w:r>
              <w:rPr>
                <w:rFonts w:ascii="Cambria Bold" w:hAnsi="Cambria Bold"/>
                <w:b/>
                <w:color w:val="1B4167"/>
              </w:rPr>
              <w:t>EG 9</w:t>
            </w:r>
          </w:p>
        </w:tc>
        <w:tc>
          <w:tcPr>
            <w:tcW w:w="0" w:type="auto"/>
            <w:vAlign w:val="center"/>
          </w:tcPr>
          <w:p w14:paraId="2D95C770" w14:textId="77777777" w:rsidR="00C854A8" w:rsidRDefault="0078036A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îninsolvență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32F95FC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610F0F9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3DBBDD8" w14:textId="77777777" w:rsidR="00C854A8" w:rsidRDefault="00C854A8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10FE3DE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00EC090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49904AF" w14:textId="77777777" w:rsidR="00C854A8" w:rsidRDefault="00C854A8"/>
        </w:tc>
        <w:tc>
          <w:tcPr>
            <w:tcW w:w="0" w:type="auto"/>
            <w:vMerge w:val="restart"/>
          </w:tcPr>
          <w:p w14:paraId="7D557188" w14:textId="77777777" w:rsidR="00C854A8" w:rsidRDefault="00C854A8"/>
        </w:tc>
      </w:tr>
      <w:tr w:rsidR="00C854A8" w14:paraId="16EFB143" w14:textId="77777777">
        <w:tc>
          <w:tcPr>
            <w:tcW w:w="0" w:type="dxa"/>
            <w:vMerge/>
          </w:tcPr>
          <w:p w14:paraId="34BA592D" w14:textId="77777777" w:rsidR="00C854A8" w:rsidRDefault="00C854A8"/>
        </w:tc>
        <w:tc>
          <w:tcPr>
            <w:tcW w:w="0" w:type="auto"/>
          </w:tcPr>
          <w:p w14:paraId="6BFBF534" w14:textId="77777777" w:rsidR="00C854A8" w:rsidRDefault="0078036A">
            <w:r>
              <w:rPr>
                <w:rFonts w:ascii="Cambria" w:hAnsi="Cambria"/>
              </w:rPr>
              <w:t xml:space="preserve">DOCUMENTE OBLIGATORII- Copia </w:t>
            </w:r>
            <w:proofErr w:type="spellStart"/>
            <w:r>
              <w:rPr>
                <w:rFonts w:ascii="Cambria" w:hAnsi="Cambria"/>
              </w:rPr>
              <w:t>certificatului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(CUI)-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Buletinul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deinsolvență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pe site-ul https://myportal.onrc.ro/bpi-online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deschiderii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insolvență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confirmă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3BFAAE46" w14:textId="77777777" w:rsidR="00C854A8" w:rsidRDefault="00C854A8"/>
        </w:tc>
        <w:tc>
          <w:tcPr>
            <w:tcW w:w="0" w:type="dxa"/>
            <w:vMerge/>
          </w:tcPr>
          <w:p w14:paraId="1AFC79F1" w14:textId="77777777" w:rsidR="00C854A8" w:rsidRDefault="00C854A8"/>
        </w:tc>
        <w:tc>
          <w:tcPr>
            <w:tcW w:w="0" w:type="dxa"/>
            <w:vMerge/>
          </w:tcPr>
          <w:p w14:paraId="62DEC31A" w14:textId="77777777" w:rsidR="00C854A8" w:rsidRDefault="00C854A8"/>
        </w:tc>
      </w:tr>
      <w:tr w:rsidR="00C854A8" w14:paraId="3B1C63F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47011A3" w14:textId="77777777" w:rsidR="00C854A8" w:rsidRDefault="0078036A">
            <w:r>
              <w:rPr>
                <w:rFonts w:ascii="Cambria Bold" w:hAnsi="Cambria Bold"/>
                <w:b/>
                <w:color w:val="1B4167"/>
              </w:rPr>
              <w:t>EG 10</w:t>
            </w:r>
          </w:p>
        </w:tc>
        <w:tc>
          <w:tcPr>
            <w:tcW w:w="0" w:type="auto"/>
            <w:vAlign w:val="center"/>
          </w:tcPr>
          <w:p w14:paraId="5A6159D4" w14:textId="77777777" w:rsidR="00C854A8" w:rsidRDefault="0078036A">
            <w:proofErr w:type="spellStart"/>
            <w:r>
              <w:rPr>
                <w:rFonts w:ascii="Cambria Bold" w:hAnsi="Cambria Bold"/>
                <w:b/>
                <w:color w:val="1B4167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incadrează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57343C2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3BFFC05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9F3C8E9" w14:textId="77777777" w:rsidR="00C854A8" w:rsidRDefault="00C854A8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0E8334B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86F3CFA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A8A078D" w14:textId="77777777" w:rsidR="00C854A8" w:rsidRDefault="00C854A8"/>
        </w:tc>
        <w:tc>
          <w:tcPr>
            <w:tcW w:w="0" w:type="auto"/>
            <w:vMerge w:val="restart"/>
          </w:tcPr>
          <w:p w14:paraId="7C509977" w14:textId="77777777" w:rsidR="00C854A8" w:rsidRDefault="00C854A8"/>
        </w:tc>
      </w:tr>
      <w:tr w:rsidR="00C854A8" w14:paraId="37321273" w14:textId="77777777">
        <w:tc>
          <w:tcPr>
            <w:tcW w:w="0" w:type="dxa"/>
            <w:vMerge/>
          </w:tcPr>
          <w:p w14:paraId="4B34C131" w14:textId="77777777" w:rsidR="00C854A8" w:rsidRDefault="00C854A8"/>
        </w:tc>
        <w:tc>
          <w:tcPr>
            <w:tcW w:w="0" w:type="auto"/>
          </w:tcPr>
          <w:p w14:paraId="41E45E4D" w14:textId="77777777" w:rsidR="00C854A8" w:rsidRDefault="0078036A"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aşa</w:t>
            </w:r>
            <w:proofErr w:type="spellEnd"/>
            <w:r>
              <w:rPr>
                <w:rFonts w:ascii="Cambria" w:hAnsi="Cambria"/>
              </w:rPr>
              <w:t xml:space="preserve"> cum sunt </w:t>
            </w:r>
            <w:proofErr w:type="spellStart"/>
            <w:r>
              <w:rPr>
                <w:rFonts w:ascii="Cambria" w:hAnsi="Cambria"/>
              </w:rPr>
              <w:t>aceştia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Fişa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elaborată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GAL.Documente</w:t>
            </w:r>
            <w:proofErr w:type="spellEnd"/>
            <w:r>
              <w:rPr>
                <w:rFonts w:ascii="Cambria" w:hAnsi="Cambria"/>
              </w:rPr>
              <w:t xml:space="preserve"> :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r>
              <w:rPr>
                <w:rFonts w:ascii="Cambria" w:hAnsi="Cambria"/>
              </w:rPr>
              <w:lastRenderedPageBreak/>
              <w:t xml:space="preserve">situate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GAL,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realizându</w:t>
            </w:r>
            <w:proofErr w:type="spellEnd"/>
            <w:r>
              <w:rPr>
                <w:rFonts w:ascii="Cambria" w:hAnsi="Cambria"/>
              </w:rPr>
              <w:t xml:space="preserve">-se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GAL;Documente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beneficiari:În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Inregist</w:t>
            </w:r>
            <w:r>
              <w:rPr>
                <w:rFonts w:ascii="Cambria" w:hAnsi="Cambria"/>
              </w:rPr>
              <w:t>rară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ONG/ ADI: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rămasă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definitivă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acteledoveditoare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sediuluiÎn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parteneriatului</w:t>
            </w:r>
            <w:proofErr w:type="spellEnd"/>
            <w:r>
              <w:rPr>
                <w:rFonts w:ascii="Cambria" w:hAnsi="Cambria"/>
              </w:rPr>
              <w:t xml:space="preserve"> informal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71028038" w14:textId="77777777" w:rsidR="00C854A8" w:rsidRDefault="00C854A8"/>
        </w:tc>
        <w:tc>
          <w:tcPr>
            <w:tcW w:w="0" w:type="dxa"/>
            <w:vMerge/>
          </w:tcPr>
          <w:p w14:paraId="07FDD2CB" w14:textId="77777777" w:rsidR="00C854A8" w:rsidRDefault="00C854A8"/>
        </w:tc>
        <w:tc>
          <w:tcPr>
            <w:tcW w:w="0" w:type="dxa"/>
            <w:vMerge/>
          </w:tcPr>
          <w:p w14:paraId="2F8C5F55" w14:textId="77777777" w:rsidR="00C854A8" w:rsidRDefault="00C854A8"/>
        </w:tc>
      </w:tr>
      <w:tr w:rsidR="00C854A8" w14:paraId="0164C5B7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6FAA610" w14:textId="77777777" w:rsidR="00C854A8" w:rsidRDefault="0078036A">
            <w:r>
              <w:rPr>
                <w:rFonts w:ascii="Cambria Bold" w:hAnsi="Cambria Bold"/>
                <w:b/>
                <w:color w:val="1B4167"/>
              </w:rPr>
              <w:t>EG 11</w:t>
            </w:r>
          </w:p>
        </w:tc>
        <w:tc>
          <w:tcPr>
            <w:tcW w:w="0" w:type="auto"/>
            <w:vAlign w:val="center"/>
          </w:tcPr>
          <w:p w14:paraId="28C176F3" w14:textId="77777777" w:rsidR="00C854A8" w:rsidRDefault="0078036A">
            <w:proofErr w:type="spellStart"/>
            <w:r>
              <w:rPr>
                <w:rFonts w:ascii="Cambria Bold" w:hAnsi="Cambria Bold"/>
                <w:b/>
                <w:color w:val="1B4167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insolvență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28A2BB2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0FD1887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5F18A6D" w14:textId="77777777" w:rsidR="00C854A8" w:rsidRDefault="00C854A8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3A0B8BF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E583C3C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8051EC0" w14:textId="77777777" w:rsidR="00C854A8" w:rsidRDefault="00C854A8"/>
        </w:tc>
        <w:tc>
          <w:tcPr>
            <w:tcW w:w="0" w:type="auto"/>
            <w:vMerge w:val="restart"/>
          </w:tcPr>
          <w:p w14:paraId="2779A968" w14:textId="77777777" w:rsidR="00C854A8" w:rsidRDefault="00C854A8"/>
        </w:tc>
      </w:tr>
      <w:tr w:rsidR="00C854A8" w14:paraId="2A4BE92F" w14:textId="77777777">
        <w:tc>
          <w:tcPr>
            <w:tcW w:w="0" w:type="dxa"/>
            <w:vMerge/>
          </w:tcPr>
          <w:p w14:paraId="1201A32C" w14:textId="77777777" w:rsidR="00C854A8" w:rsidRDefault="00C854A8"/>
        </w:tc>
        <w:tc>
          <w:tcPr>
            <w:tcW w:w="0" w:type="auto"/>
          </w:tcPr>
          <w:p w14:paraId="63DD9079" w14:textId="77777777" w:rsidR="00C854A8" w:rsidRDefault="0078036A"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Buletinul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deinsolvență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pe site-ul https://myportal.onrc.ro/bpi-online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deschiderii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insolvență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confirmă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neeligibilă.DOCUMENTE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OBLIGATORII- Copia </w:t>
            </w:r>
            <w:proofErr w:type="spellStart"/>
            <w:r>
              <w:rPr>
                <w:rFonts w:ascii="Cambria" w:hAnsi="Cambria"/>
              </w:rPr>
              <w:t>certificatului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(CUI)-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</w:tc>
        <w:tc>
          <w:tcPr>
            <w:tcW w:w="0" w:type="dxa"/>
            <w:vMerge/>
          </w:tcPr>
          <w:p w14:paraId="45FC4DDB" w14:textId="77777777" w:rsidR="00C854A8" w:rsidRDefault="00C854A8"/>
        </w:tc>
        <w:tc>
          <w:tcPr>
            <w:tcW w:w="0" w:type="dxa"/>
            <w:vMerge/>
          </w:tcPr>
          <w:p w14:paraId="7B43AF42" w14:textId="77777777" w:rsidR="00C854A8" w:rsidRDefault="00C854A8"/>
        </w:tc>
        <w:tc>
          <w:tcPr>
            <w:tcW w:w="0" w:type="dxa"/>
            <w:vMerge/>
          </w:tcPr>
          <w:p w14:paraId="6EA77BF9" w14:textId="77777777" w:rsidR="00C854A8" w:rsidRDefault="00C854A8"/>
        </w:tc>
      </w:tr>
      <w:tr w:rsidR="00C854A8" w14:paraId="2398D0F1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D3D6EF1" w14:textId="77777777" w:rsidR="00C854A8" w:rsidRDefault="0078036A">
            <w:r>
              <w:rPr>
                <w:rFonts w:ascii="Cambria Bold" w:hAnsi="Cambria Bold"/>
                <w:b/>
                <w:color w:val="1B4167"/>
              </w:rPr>
              <w:t>EG 12</w:t>
            </w:r>
          </w:p>
        </w:tc>
        <w:tc>
          <w:tcPr>
            <w:tcW w:w="0" w:type="auto"/>
            <w:vAlign w:val="center"/>
          </w:tcPr>
          <w:p w14:paraId="78D5D63C" w14:textId="77777777" w:rsidR="00C854A8" w:rsidRDefault="0078036A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tipul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intervenție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1CACF44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E88AEF6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2230FC5" w14:textId="77777777" w:rsidR="00C854A8" w:rsidRDefault="00C854A8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3393B8B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620CE37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5215EA7" w14:textId="77777777" w:rsidR="00C854A8" w:rsidRDefault="00C854A8"/>
        </w:tc>
        <w:tc>
          <w:tcPr>
            <w:tcW w:w="0" w:type="auto"/>
            <w:vMerge w:val="restart"/>
          </w:tcPr>
          <w:p w14:paraId="2C390C47" w14:textId="77777777" w:rsidR="00C854A8" w:rsidRDefault="00C854A8"/>
        </w:tc>
      </w:tr>
      <w:tr w:rsidR="00C854A8" w14:paraId="3A59B705" w14:textId="77777777">
        <w:tc>
          <w:tcPr>
            <w:tcW w:w="0" w:type="dxa"/>
            <w:vMerge/>
          </w:tcPr>
          <w:p w14:paraId="38947C87" w14:textId="77777777" w:rsidR="00C854A8" w:rsidRDefault="00C854A8"/>
        </w:tc>
        <w:tc>
          <w:tcPr>
            <w:tcW w:w="0" w:type="auto"/>
          </w:tcPr>
          <w:p w14:paraId="337A0BC1" w14:textId="77777777" w:rsidR="00C854A8" w:rsidRDefault="0078036A"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incadreaza</w:t>
            </w:r>
            <w:proofErr w:type="spellEnd"/>
            <w:r>
              <w:rPr>
                <w:rFonts w:ascii="Cambria" w:hAnsi="Cambria"/>
              </w:rPr>
              <w:t xml:space="preserve"> in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măsurii.Documente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verificate:Fișa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măsurii</w:t>
            </w:r>
            <w:proofErr w:type="spellEnd"/>
            <w:r>
              <w:rPr>
                <w:rFonts w:ascii="Cambria" w:hAnsi="Cambria"/>
              </w:rPr>
              <w:t xml:space="preserve"> din SDL/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Documentatia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Lucrarilor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achizițiilor</w:t>
            </w:r>
            <w:proofErr w:type="spellEnd"/>
            <w:r>
              <w:rPr>
                <w:rFonts w:ascii="Cambria" w:hAnsi="Cambria"/>
              </w:rPr>
              <w:t xml:space="preserve"> simple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dotărilor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presupun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întocmite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vigoare,Certificatul</w:t>
            </w:r>
            <w:proofErr w:type="spellEnd"/>
            <w:r>
              <w:rPr>
                <w:rFonts w:ascii="Cambria" w:hAnsi="Cambria"/>
              </w:rPr>
              <w:t xml:space="preserve"> de Urbanism,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</w:p>
        </w:tc>
        <w:tc>
          <w:tcPr>
            <w:tcW w:w="0" w:type="dxa"/>
            <w:vMerge/>
          </w:tcPr>
          <w:p w14:paraId="6C21B43E" w14:textId="77777777" w:rsidR="00C854A8" w:rsidRDefault="00C854A8"/>
        </w:tc>
        <w:tc>
          <w:tcPr>
            <w:tcW w:w="0" w:type="dxa"/>
            <w:vMerge/>
          </w:tcPr>
          <w:p w14:paraId="640C9326" w14:textId="77777777" w:rsidR="00C854A8" w:rsidRDefault="00C854A8"/>
        </w:tc>
        <w:tc>
          <w:tcPr>
            <w:tcW w:w="0" w:type="dxa"/>
            <w:vMerge/>
          </w:tcPr>
          <w:p w14:paraId="517616E9" w14:textId="77777777" w:rsidR="00C854A8" w:rsidRDefault="00C854A8"/>
        </w:tc>
      </w:tr>
      <w:tr w:rsidR="00C854A8" w14:paraId="2EFF91D5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ECF1482" w14:textId="77777777" w:rsidR="00C854A8" w:rsidRDefault="0078036A">
            <w:r>
              <w:rPr>
                <w:rFonts w:ascii="Cambria Bold" w:hAnsi="Cambria Bold"/>
                <w:b/>
                <w:color w:val="1B4167"/>
              </w:rPr>
              <w:t>EG 13</w:t>
            </w:r>
          </w:p>
        </w:tc>
        <w:tc>
          <w:tcPr>
            <w:tcW w:w="0" w:type="auto"/>
            <w:vAlign w:val="center"/>
          </w:tcPr>
          <w:p w14:paraId="095282F7" w14:textId="77777777" w:rsidR="00C854A8" w:rsidRDefault="0078036A">
            <w:r>
              <w:rPr>
                <w:rFonts w:ascii="Cambria Bold" w:hAnsi="Cambria Bold"/>
                <w:b/>
                <w:color w:val="1B4167"/>
              </w:rPr>
              <w:t xml:space="preserve">R.41PR-Ponderea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populației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ruralecare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un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accesîmbunătățit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servicii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șiinfrastructură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intermediulsprijinului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PAC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183B427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D76F900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472151E" w14:textId="77777777" w:rsidR="00C854A8" w:rsidRDefault="00C854A8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13F30C5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7A0EEBA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E2D5D57" w14:textId="77777777" w:rsidR="00C854A8" w:rsidRDefault="00C854A8"/>
        </w:tc>
        <w:tc>
          <w:tcPr>
            <w:tcW w:w="0" w:type="auto"/>
            <w:vMerge w:val="restart"/>
          </w:tcPr>
          <w:p w14:paraId="5D62B67C" w14:textId="77777777" w:rsidR="00C854A8" w:rsidRDefault="00C854A8"/>
        </w:tc>
      </w:tr>
      <w:tr w:rsidR="00C854A8" w14:paraId="3688C49C" w14:textId="77777777">
        <w:tc>
          <w:tcPr>
            <w:tcW w:w="0" w:type="dxa"/>
            <w:vMerge/>
          </w:tcPr>
          <w:p w14:paraId="1D8A699B" w14:textId="77777777" w:rsidR="00C854A8" w:rsidRDefault="00C854A8"/>
        </w:tc>
        <w:tc>
          <w:tcPr>
            <w:tcW w:w="0" w:type="auto"/>
          </w:tcPr>
          <w:p w14:paraId="62020EE3" w14:textId="77777777" w:rsidR="00C854A8" w:rsidRDefault="0078036A">
            <w:proofErr w:type="spellStart"/>
            <w:r>
              <w:rPr>
                <w:rFonts w:ascii="Cambria" w:hAnsi="Cambria"/>
              </w:rPr>
              <w:t>Metedologie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verificare:Expertul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>: -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angajează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accesul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îmbunătățit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infrastructură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minim 500 de </w:t>
            </w:r>
            <w:proofErr w:type="spellStart"/>
            <w:proofErr w:type="gramStart"/>
            <w:r>
              <w:rPr>
                <w:rFonts w:ascii="Cambria" w:hAnsi="Cambria"/>
              </w:rPr>
              <w:t>persoane;Documente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:-</w:t>
            </w:r>
            <w:proofErr w:type="spellStart"/>
            <w:proofErr w:type="gramEnd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E.2.1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locale</w:t>
            </w:r>
          </w:p>
        </w:tc>
        <w:tc>
          <w:tcPr>
            <w:tcW w:w="0" w:type="dxa"/>
            <w:vMerge/>
          </w:tcPr>
          <w:p w14:paraId="0402016C" w14:textId="77777777" w:rsidR="00C854A8" w:rsidRDefault="00C854A8"/>
        </w:tc>
        <w:tc>
          <w:tcPr>
            <w:tcW w:w="0" w:type="dxa"/>
            <w:vMerge/>
          </w:tcPr>
          <w:p w14:paraId="5BFD2F60" w14:textId="77777777" w:rsidR="00C854A8" w:rsidRDefault="00C854A8"/>
        </w:tc>
        <w:tc>
          <w:tcPr>
            <w:tcW w:w="0" w:type="dxa"/>
            <w:vMerge/>
          </w:tcPr>
          <w:p w14:paraId="1B0F56FC" w14:textId="77777777" w:rsidR="00C854A8" w:rsidRDefault="00C854A8"/>
        </w:tc>
      </w:tr>
      <w:tr w:rsidR="00C854A8" w14:paraId="1DD56D73" w14:textId="77777777">
        <w:tc>
          <w:tcPr>
            <w:tcW w:w="400" w:type="pct"/>
            <w:shd w:val="clear" w:color="auto" w:fill="214F7D"/>
            <w:vAlign w:val="center"/>
          </w:tcPr>
          <w:p w14:paraId="37EB5DF4" w14:textId="77777777" w:rsidR="00C854A8" w:rsidRDefault="0078036A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5B8025D7" w14:textId="77777777" w:rsidR="00C854A8" w:rsidRDefault="0078036A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3D347F5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E389EE4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2206501A" w14:textId="77777777" w:rsidR="00C854A8" w:rsidRDefault="0078036A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78C060E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73BB5F5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07526326" w14:textId="77777777" w:rsidR="00C854A8" w:rsidRDefault="0078036A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7EB26B90" w14:textId="77777777" w:rsidR="00C854A8" w:rsidRDefault="00C854A8"/>
        </w:tc>
      </w:tr>
    </w:tbl>
    <w:p w14:paraId="1FD48B41" w14:textId="77777777" w:rsidR="00C854A8" w:rsidRDefault="0078036A">
      <w:pPr>
        <w:spacing w:line="264" w:lineRule="auto"/>
      </w:pPr>
      <w:r>
        <w:rPr>
          <w:rFonts w:ascii="Cambria" w:hAnsi="Cambria"/>
        </w:rPr>
        <w:lastRenderedPageBreak/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C854A8" w14:paraId="64CB1089" w14:textId="77777777">
        <w:trPr>
          <w:trHeight w:val="540"/>
        </w:trPr>
        <w:tc>
          <w:tcPr>
            <w:tcW w:w="0" w:type="auto"/>
            <w:vAlign w:val="center"/>
          </w:tcPr>
          <w:p w14:paraId="37EEF21D" w14:textId="77777777" w:rsidR="00C854A8" w:rsidRDefault="00C854A8"/>
        </w:tc>
      </w:tr>
    </w:tbl>
    <w:p w14:paraId="5D4634FB" w14:textId="77777777" w:rsidR="00C854A8" w:rsidRDefault="00C854A8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8"/>
        <w:gridCol w:w="1872"/>
        <w:gridCol w:w="2808"/>
        <w:gridCol w:w="1872"/>
      </w:tblGrid>
      <w:tr w:rsidR="00C854A8" w14:paraId="47301F3E" w14:textId="77777777">
        <w:trPr>
          <w:trHeight w:val="720"/>
        </w:trPr>
        <w:tc>
          <w:tcPr>
            <w:tcW w:w="1500" w:type="pct"/>
            <w:vAlign w:val="center"/>
          </w:tcPr>
          <w:p w14:paraId="696B5986" w14:textId="77777777" w:rsidR="00C854A8" w:rsidRDefault="0078036A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474C2CC5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56564970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05E6EA9" w14:textId="77777777" w:rsidR="00C854A8" w:rsidRDefault="00C854A8"/>
        </w:tc>
        <w:tc>
          <w:tcPr>
            <w:tcW w:w="1500" w:type="pct"/>
            <w:vAlign w:val="center"/>
          </w:tcPr>
          <w:p w14:paraId="51C83537" w14:textId="77777777" w:rsidR="00C854A8" w:rsidRDefault="0078036A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C854A8" w14:paraId="25C2C8BF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08AE676F" w14:textId="77777777" w:rsidR="00C854A8" w:rsidRDefault="0078036A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C9BFC70" w14:textId="77777777" w:rsidR="00C854A8" w:rsidRDefault="00C854A8"/>
        </w:tc>
      </w:tr>
    </w:tbl>
    <w:p w14:paraId="1C2B5D1A" w14:textId="77777777" w:rsidR="00C854A8" w:rsidRDefault="0078036A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1"/>
        <w:gridCol w:w="5057"/>
        <w:gridCol w:w="1130"/>
        <w:gridCol w:w="1175"/>
        <w:gridCol w:w="1527"/>
      </w:tblGrid>
      <w:tr w:rsidR="00C854A8" w14:paraId="0F884510" w14:textId="77777777">
        <w:tc>
          <w:tcPr>
            <w:tcW w:w="400" w:type="pct"/>
            <w:shd w:val="clear" w:color="auto" w:fill="015840"/>
            <w:vAlign w:val="center"/>
          </w:tcPr>
          <w:p w14:paraId="469F5E2D" w14:textId="77777777" w:rsidR="00C854A8" w:rsidRDefault="0078036A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6AECB2DF" w14:textId="77777777" w:rsidR="00C854A8" w:rsidRDefault="0078036A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</w:t>
            </w:r>
            <w:r>
              <w:rPr>
                <w:rFonts w:ascii="Cambria Bold" w:hAnsi="Cambria Bold"/>
                <w:b/>
                <w:color w:val="FFFFFF"/>
              </w:rPr>
              <w:t>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1596FCA4" w14:textId="77777777" w:rsidR="00C854A8" w:rsidRDefault="0078036A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5C66DB25" w14:textId="77777777" w:rsidR="00C854A8" w:rsidRDefault="0078036A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70F203CA" w14:textId="77777777" w:rsidR="00C854A8" w:rsidRDefault="0078036A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C854A8" w14:paraId="73CEFAD9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79CE20D8" w14:textId="77777777" w:rsidR="00C854A8" w:rsidRDefault="0078036A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C854A8" w14:paraId="72DEC5F4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667A44C0" w14:textId="77777777" w:rsidR="00C854A8" w:rsidRDefault="0078036A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prioritizarii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tipului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proofErr w:type="gramStart"/>
            <w:r>
              <w:rPr>
                <w:rFonts w:ascii="Cambria Bold" w:hAnsi="Cambria Bold"/>
                <w:b/>
                <w:color w:val="014935"/>
              </w:rPr>
              <w:t>investitii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(</w:t>
            </w:r>
            <w:proofErr w:type="spellStart"/>
            <w:proofErr w:type="gramEnd"/>
            <w:r>
              <w:rPr>
                <w:rFonts w:ascii="Cambria Bold" w:hAnsi="Cambria Bold"/>
                <w:b/>
                <w:color w:val="014935"/>
              </w:rPr>
              <w:t>vor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fi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selectate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prevad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achizitia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echipamente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IT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echipamente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tehnologice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utilaje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utilizate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comun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catre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mai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multe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UAT,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privind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infrastructura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agrement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promovează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patrimoniul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cultural,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religios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balnear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/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tradiţional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prevad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achizitia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utilajelor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serviciile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publice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locale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utilizate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comun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către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mai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multe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UATuri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);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BAC6592" w14:textId="77777777" w:rsidR="00C854A8" w:rsidRDefault="0078036A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40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FC17A7E" w14:textId="77777777" w:rsidR="00C854A8" w:rsidRDefault="00C854A8"/>
        </w:tc>
        <w:tc>
          <w:tcPr>
            <w:tcW w:w="0" w:type="auto"/>
            <w:shd w:val="clear" w:color="auto" w:fill="CCE1DB"/>
            <w:vAlign w:val="center"/>
          </w:tcPr>
          <w:p w14:paraId="5C84EF57" w14:textId="77777777" w:rsidR="00C854A8" w:rsidRDefault="00C854A8"/>
        </w:tc>
      </w:tr>
      <w:tr w:rsidR="00C854A8" w14:paraId="05749098" w14:textId="77777777">
        <w:tc>
          <w:tcPr>
            <w:tcW w:w="0" w:type="auto"/>
            <w:shd w:val="clear" w:color="auto" w:fill="F8ECD2"/>
            <w:vAlign w:val="center"/>
          </w:tcPr>
          <w:p w14:paraId="675D0A50" w14:textId="77777777" w:rsidR="00C854A8" w:rsidRDefault="0078036A"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76195D2" w14:textId="77777777" w:rsidR="00C854A8" w:rsidRDefault="0078036A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prevăd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achiziția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echipamente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IT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echipamentetehnologice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utilaje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utilizate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către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multe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UAT-</w:t>
            </w:r>
            <w:proofErr w:type="spellStart"/>
            <w:r>
              <w:rPr>
                <w:rFonts w:ascii="Cambria" w:hAnsi="Cambria"/>
                <w:color w:val="58400C"/>
              </w:rPr>
              <w:t>uri</w:t>
            </w:r>
            <w:proofErr w:type="spellEnd"/>
          </w:p>
        </w:tc>
        <w:tc>
          <w:tcPr>
            <w:tcW w:w="0" w:type="auto"/>
            <w:vAlign w:val="center"/>
          </w:tcPr>
          <w:p w14:paraId="75BD95AB" w14:textId="77777777" w:rsidR="00C854A8" w:rsidRDefault="0078036A">
            <w:pPr>
              <w:keepNext/>
              <w:jc w:val="center"/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0" w:type="auto"/>
            <w:vAlign w:val="center"/>
          </w:tcPr>
          <w:p w14:paraId="0523AF0B" w14:textId="77777777" w:rsidR="00C854A8" w:rsidRDefault="00C854A8"/>
        </w:tc>
        <w:tc>
          <w:tcPr>
            <w:tcW w:w="0" w:type="auto"/>
            <w:vAlign w:val="center"/>
          </w:tcPr>
          <w:p w14:paraId="44FEFE74" w14:textId="77777777" w:rsidR="00C854A8" w:rsidRDefault="00C854A8"/>
        </w:tc>
      </w:tr>
      <w:tr w:rsidR="00C854A8" w14:paraId="032C92A2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3DBD2A3" w14:textId="77777777" w:rsidR="00C854A8" w:rsidRDefault="0078036A"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punctat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achiziții.Se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prevede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IT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tehnologice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utilaje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UAT.Documente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</w:p>
        </w:tc>
      </w:tr>
      <w:tr w:rsidR="00C854A8" w14:paraId="46227692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001F50A" w14:textId="77777777" w:rsidR="00C854A8" w:rsidRDefault="0078036A">
            <w:r>
              <w:rPr>
                <w:rFonts w:ascii="Cambria" w:hAnsi="Cambria"/>
              </w:rPr>
              <w:t> </w:t>
            </w:r>
          </w:p>
        </w:tc>
      </w:tr>
      <w:tr w:rsidR="00C854A8" w14:paraId="7994E442" w14:textId="77777777">
        <w:tc>
          <w:tcPr>
            <w:tcW w:w="0" w:type="auto"/>
            <w:shd w:val="clear" w:color="auto" w:fill="F8ECD2"/>
            <w:vAlign w:val="center"/>
          </w:tcPr>
          <w:p w14:paraId="332BAC23" w14:textId="77777777" w:rsidR="00C854A8" w:rsidRDefault="0078036A">
            <w:r>
              <w:rPr>
                <w:rFonts w:ascii="Cambria" w:hAnsi="Cambria"/>
                <w:color w:val="58400C"/>
              </w:rPr>
              <w:t>CS 1.2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D77802D" w14:textId="77777777" w:rsidR="00C854A8" w:rsidRDefault="0078036A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privind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infrastructura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agrement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promovează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patrimoniul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cultural,religios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balnear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şi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tradițional</w:t>
            </w:r>
            <w:proofErr w:type="spellEnd"/>
          </w:p>
        </w:tc>
        <w:tc>
          <w:tcPr>
            <w:tcW w:w="0" w:type="auto"/>
            <w:vAlign w:val="center"/>
          </w:tcPr>
          <w:p w14:paraId="5C7D006F" w14:textId="77777777" w:rsidR="00C854A8" w:rsidRDefault="0078036A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4286841B" w14:textId="77777777" w:rsidR="00C854A8" w:rsidRDefault="00C854A8"/>
        </w:tc>
        <w:tc>
          <w:tcPr>
            <w:tcW w:w="0" w:type="auto"/>
            <w:vAlign w:val="center"/>
          </w:tcPr>
          <w:p w14:paraId="3D86DB39" w14:textId="77777777" w:rsidR="00C854A8" w:rsidRDefault="00C854A8"/>
        </w:tc>
      </w:tr>
      <w:tr w:rsidR="00C854A8" w14:paraId="54EDC040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005ADE9" w14:textId="77777777" w:rsidR="00C854A8" w:rsidRDefault="0078036A"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punctat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 </w:t>
            </w:r>
            <w:proofErr w:type="spellStart"/>
            <w:r>
              <w:rPr>
                <w:rFonts w:ascii="Cambria" w:hAnsi="Cambria"/>
              </w:rPr>
              <w:t>infrastructura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agrement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promovează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patrimoniul</w:t>
            </w:r>
            <w:proofErr w:type="spellEnd"/>
            <w:r>
              <w:rPr>
                <w:rFonts w:ascii="Cambria" w:hAnsi="Cambria"/>
              </w:rPr>
              <w:t xml:space="preserve"> cultural, </w:t>
            </w:r>
            <w:proofErr w:type="spellStart"/>
            <w:r>
              <w:rPr>
                <w:rFonts w:ascii="Cambria" w:hAnsi="Cambria"/>
              </w:rPr>
              <w:t>religios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balnear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tradițional.Documente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lastRenderedPageBreak/>
              <w:t>intervenții</w:t>
            </w:r>
            <w:proofErr w:type="spellEnd"/>
          </w:p>
        </w:tc>
      </w:tr>
      <w:tr w:rsidR="00C854A8" w14:paraId="3CCDAC8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FF533B6" w14:textId="77777777" w:rsidR="00C854A8" w:rsidRDefault="0078036A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C854A8" w14:paraId="40D7F19A" w14:textId="77777777">
        <w:tc>
          <w:tcPr>
            <w:tcW w:w="0" w:type="auto"/>
            <w:shd w:val="clear" w:color="auto" w:fill="F8ECD2"/>
            <w:vAlign w:val="center"/>
          </w:tcPr>
          <w:p w14:paraId="395F8D1B" w14:textId="77777777" w:rsidR="00C854A8" w:rsidRDefault="0078036A">
            <w:r>
              <w:rPr>
                <w:rFonts w:ascii="Cambria" w:hAnsi="Cambria"/>
                <w:color w:val="58400C"/>
              </w:rPr>
              <w:t>CS 1.3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1B52026" w14:textId="77777777" w:rsidR="00C854A8" w:rsidRDefault="0078036A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prevăd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achiziția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utilajelor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serviciile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publice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 </w:t>
            </w:r>
            <w:proofErr w:type="spellStart"/>
            <w:r>
              <w:rPr>
                <w:rFonts w:ascii="Cambria" w:hAnsi="Cambria"/>
                <w:color w:val="58400C"/>
              </w:rPr>
              <w:t>utilizate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de </w:t>
            </w:r>
            <w:proofErr w:type="spellStart"/>
            <w:r>
              <w:rPr>
                <w:rFonts w:ascii="Cambria" w:hAnsi="Cambria"/>
                <w:color w:val="58400C"/>
              </w:rPr>
              <w:t>către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multe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UAT-</w:t>
            </w:r>
            <w:proofErr w:type="spellStart"/>
            <w:r>
              <w:rPr>
                <w:rFonts w:ascii="Cambria" w:hAnsi="Cambria"/>
                <w:color w:val="58400C"/>
              </w:rPr>
              <w:t>uri</w:t>
            </w:r>
            <w:proofErr w:type="spellEnd"/>
          </w:p>
        </w:tc>
        <w:tc>
          <w:tcPr>
            <w:tcW w:w="0" w:type="auto"/>
            <w:vAlign w:val="center"/>
          </w:tcPr>
          <w:p w14:paraId="3C9F1564" w14:textId="77777777" w:rsidR="00C854A8" w:rsidRDefault="0078036A">
            <w:pPr>
              <w:keepNext/>
              <w:jc w:val="center"/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0" w:type="auto"/>
            <w:vAlign w:val="center"/>
          </w:tcPr>
          <w:p w14:paraId="3E047106" w14:textId="77777777" w:rsidR="00C854A8" w:rsidRDefault="00C854A8"/>
        </w:tc>
        <w:tc>
          <w:tcPr>
            <w:tcW w:w="0" w:type="auto"/>
            <w:vAlign w:val="center"/>
          </w:tcPr>
          <w:p w14:paraId="4B70C8E6" w14:textId="77777777" w:rsidR="00C854A8" w:rsidRDefault="00C854A8"/>
        </w:tc>
      </w:tr>
      <w:tr w:rsidR="00C854A8" w14:paraId="7146E98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75C76D0" w14:textId="77777777" w:rsidR="00C854A8" w:rsidRDefault="0078036A"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punctat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achiziția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utilaje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 locale </w:t>
            </w:r>
            <w:proofErr w:type="spellStart"/>
            <w:r>
              <w:rPr>
                <w:rFonts w:ascii="Cambria" w:hAnsi="Cambria"/>
              </w:rPr>
              <w:t>utilizate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UAT-</w:t>
            </w:r>
            <w:proofErr w:type="spellStart"/>
            <w:proofErr w:type="gramStart"/>
            <w:r>
              <w:rPr>
                <w:rFonts w:ascii="Cambria" w:hAnsi="Cambria"/>
              </w:rPr>
              <w:t>uri.Documente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</w:p>
        </w:tc>
      </w:tr>
      <w:tr w:rsidR="00C854A8" w14:paraId="1BC70EC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87A6D7C" w14:textId="77777777" w:rsidR="00C854A8" w:rsidRDefault="0078036A">
            <w:r>
              <w:rPr>
                <w:rFonts w:ascii="Cambria" w:hAnsi="Cambria"/>
              </w:rPr>
              <w:t> </w:t>
            </w:r>
          </w:p>
        </w:tc>
      </w:tr>
      <w:tr w:rsidR="00C854A8" w14:paraId="510F4BC6" w14:textId="77777777">
        <w:tc>
          <w:tcPr>
            <w:tcW w:w="0" w:type="auto"/>
            <w:shd w:val="clear" w:color="auto" w:fill="F8ECD2"/>
            <w:vAlign w:val="center"/>
          </w:tcPr>
          <w:p w14:paraId="3E8ED53D" w14:textId="77777777" w:rsidR="00C854A8" w:rsidRDefault="0078036A">
            <w:r>
              <w:rPr>
                <w:rFonts w:ascii="Cambria" w:hAnsi="Cambria"/>
                <w:color w:val="58400C"/>
              </w:rPr>
              <w:t>CS 1.4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897630D" w14:textId="77777777" w:rsidR="00C854A8" w:rsidRDefault="0078036A">
            <w:r>
              <w:rPr>
                <w:rFonts w:ascii="Cambria" w:hAnsi="Cambria"/>
                <w:color w:val="58400C"/>
              </w:rPr>
              <w:t xml:space="preserve">Alte </w:t>
            </w:r>
            <w:proofErr w:type="spellStart"/>
            <w:r>
              <w:rPr>
                <w:rFonts w:ascii="Cambria" w:hAnsi="Cambria"/>
                <w:color w:val="58400C"/>
              </w:rPr>
              <w:t>tipuri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nu sunt </w:t>
            </w:r>
            <w:proofErr w:type="spellStart"/>
            <w:r>
              <w:rPr>
                <w:rFonts w:ascii="Cambria" w:hAnsi="Cambria"/>
                <w:color w:val="58400C"/>
              </w:rPr>
              <w:t>incluse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 </w:t>
            </w:r>
            <w:proofErr w:type="spellStart"/>
            <w:r>
              <w:rPr>
                <w:rFonts w:ascii="Cambria" w:hAnsi="Cambria"/>
                <w:color w:val="58400C"/>
              </w:rPr>
              <w:t>primele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trei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criterii</w:t>
            </w:r>
            <w:proofErr w:type="spellEnd"/>
          </w:p>
        </w:tc>
        <w:tc>
          <w:tcPr>
            <w:tcW w:w="0" w:type="auto"/>
            <w:vAlign w:val="center"/>
          </w:tcPr>
          <w:p w14:paraId="32BF8DB0" w14:textId="77777777" w:rsidR="00C854A8" w:rsidRDefault="0078036A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79AB79F7" w14:textId="77777777" w:rsidR="00C854A8" w:rsidRDefault="00C854A8"/>
        </w:tc>
        <w:tc>
          <w:tcPr>
            <w:tcW w:w="0" w:type="auto"/>
            <w:vAlign w:val="center"/>
          </w:tcPr>
          <w:p w14:paraId="4273018D" w14:textId="77777777" w:rsidR="00C854A8" w:rsidRDefault="00C854A8"/>
        </w:tc>
      </w:tr>
      <w:tr w:rsidR="00C854A8" w14:paraId="2DB8AB5E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2DAC4B1" w14:textId="77777777" w:rsidR="00C854A8" w:rsidRDefault="0078036A"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punctat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include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fisei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in CS </w:t>
            </w:r>
            <w:proofErr w:type="gramStart"/>
            <w:r>
              <w:rPr>
                <w:rFonts w:ascii="Cambria" w:hAnsi="Cambria"/>
              </w:rPr>
              <w:t>1.1. ,</w:t>
            </w:r>
            <w:proofErr w:type="gramEnd"/>
            <w:r>
              <w:rPr>
                <w:rFonts w:ascii="Cambria" w:hAnsi="Cambria"/>
              </w:rPr>
              <w:t xml:space="preserve"> CS 1.2, CS 1.</w:t>
            </w:r>
            <w:proofErr w:type="gramStart"/>
            <w:r>
              <w:rPr>
                <w:rFonts w:ascii="Cambria" w:hAnsi="Cambria"/>
              </w:rPr>
              <w:t>3.Documente</w:t>
            </w:r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</w:p>
        </w:tc>
      </w:tr>
      <w:tr w:rsidR="00C854A8" w14:paraId="453FAB3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09312A9" w14:textId="77777777" w:rsidR="00C854A8" w:rsidRDefault="0078036A">
            <w:r>
              <w:rPr>
                <w:rFonts w:ascii="Cambria" w:hAnsi="Cambria"/>
              </w:rPr>
              <w:t> </w:t>
            </w:r>
          </w:p>
        </w:tc>
      </w:tr>
      <w:tr w:rsidR="00C854A8" w14:paraId="4AC6D685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36995F29" w14:textId="77777777" w:rsidR="00C854A8" w:rsidRDefault="0078036A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presupun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o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abordare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omogena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unei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probleme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identificate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mai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multe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unitati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administrativ-teritoriale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pe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GAL;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4E4887A" w14:textId="77777777" w:rsidR="00C854A8" w:rsidRDefault="0078036A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E548F54" w14:textId="77777777" w:rsidR="00C854A8" w:rsidRDefault="00C854A8"/>
        </w:tc>
        <w:tc>
          <w:tcPr>
            <w:tcW w:w="0" w:type="auto"/>
            <w:shd w:val="clear" w:color="auto" w:fill="CCE1DB"/>
            <w:vAlign w:val="center"/>
          </w:tcPr>
          <w:p w14:paraId="4D0B6FA4" w14:textId="77777777" w:rsidR="00C854A8" w:rsidRDefault="00C854A8"/>
        </w:tc>
      </w:tr>
      <w:tr w:rsidR="00C854A8" w14:paraId="0988886E" w14:textId="77777777">
        <w:tc>
          <w:tcPr>
            <w:tcW w:w="0" w:type="auto"/>
            <w:shd w:val="clear" w:color="auto" w:fill="F8ECD2"/>
            <w:vAlign w:val="center"/>
          </w:tcPr>
          <w:p w14:paraId="49209464" w14:textId="77777777" w:rsidR="00C854A8" w:rsidRDefault="0078036A">
            <w:r>
              <w:rPr>
                <w:rFonts w:ascii="Cambria" w:hAnsi="Cambria"/>
                <w:color w:val="58400C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1E9A5A3" w14:textId="77777777" w:rsidR="00C854A8" w:rsidRDefault="0078036A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presupun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o </w:t>
            </w:r>
            <w:proofErr w:type="spellStart"/>
            <w:r>
              <w:rPr>
                <w:rFonts w:ascii="Cambria" w:hAnsi="Cambria"/>
                <w:color w:val="58400C"/>
              </w:rPr>
              <w:t>abordare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omogena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unei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probleme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identificate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multe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unități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administrativ-teritoriale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pe </w:t>
            </w:r>
            <w:proofErr w:type="spellStart"/>
            <w:r>
              <w:rPr>
                <w:rFonts w:ascii="Cambria" w:hAnsi="Cambria"/>
                <w:color w:val="58400C"/>
              </w:rPr>
              <w:t>teritoriul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GAL</w:t>
            </w:r>
          </w:p>
        </w:tc>
        <w:tc>
          <w:tcPr>
            <w:tcW w:w="0" w:type="auto"/>
            <w:vAlign w:val="center"/>
          </w:tcPr>
          <w:p w14:paraId="7B840181" w14:textId="77777777" w:rsidR="00C854A8" w:rsidRDefault="0078036A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123AA0EA" w14:textId="77777777" w:rsidR="00C854A8" w:rsidRDefault="00C854A8"/>
        </w:tc>
        <w:tc>
          <w:tcPr>
            <w:tcW w:w="0" w:type="auto"/>
            <w:vAlign w:val="center"/>
          </w:tcPr>
          <w:p w14:paraId="6E3BDC8A" w14:textId="77777777" w:rsidR="00C854A8" w:rsidRDefault="00C854A8"/>
        </w:tc>
      </w:tr>
      <w:tr w:rsidR="00C854A8" w14:paraId="0C745C8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5E6A5D2" w14:textId="77777777" w:rsidR="00C854A8" w:rsidRDefault="0078036A"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punctat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deservește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administrativ-teritoriale</w:t>
            </w:r>
            <w:proofErr w:type="spellEnd"/>
            <w:r>
              <w:rPr>
                <w:rFonts w:ascii="Cambria" w:hAnsi="Cambria"/>
              </w:rPr>
              <w:t xml:space="preserve"> de 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comun</w:t>
            </w:r>
            <w:proofErr w:type="spellEnd"/>
            <w:r>
              <w:rPr>
                <w:rFonts w:ascii="Cambria" w:hAnsi="Cambria"/>
              </w:rPr>
              <w:t xml:space="preserve"> de cel </w:t>
            </w:r>
            <w:proofErr w:type="spellStart"/>
            <w:r>
              <w:rPr>
                <w:rFonts w:ascii="Cambria" w:hAnsi="Cambria"/>
              </w:rPr>
              <w:t>putin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>  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administrativ-teritoriale</w:t>
            </w:r>
            <w:proofErr w:type="spellEnd"/>
            <w:r>
              <w:rPr>
                <w:rFonts w:ascii="Cambria" w:hAnsi="Cambria"/>
              </w:rPr>
              <w:t xml:space="preserve"> de 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Acord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</w:p>
        </w:tc>
      </w:tr>
      <w:tr w:rsidR="00C854A8" w14:paraId="3489D7B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70E8ED1" w14:textId="77777777" w:rsidR="00C854A8" w:rsidRDefault="0078036A">
            <w:r>
              <w:rPr>
                <w:rFonts w:ascii="Cambria" w:hAnsi="Cambria"/>
              </w:rPr>
              <w:t> </w:t>
            </w:r>
          </w:p>
        </w:tc>
      </w:tr>
      <w:tr w:rsidR="00C854A8" w14:paraId="7F72DB0B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272587FC" w14:textId="77777777" w:rsidR="00C854A8" w:rsidRDefault="0078036A">
            <w:r>
              <w:rPr>
                <w:rFonts w:ascii="Cambria" w:hAnsi="Cambria"/>
                <w:color w:val="014935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populației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deservite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65DE95BA" w14:textId="77777777" w:rsidR="00C854A8" w:rsidRDefault="0078036A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722EFD7" w14:textId="77777777" w:rsidR="00C854A8" w:rsidRDefault="00C854A8"/>
        </w:tc>
        <w:tc>
          <w:tcPr>
            <w:tcW w:w="0" w:type="auto"/>
            <w:shd w:val="clear" w:color="auto" w:fill="CCE1DB"/>
            <w:vAlign w:val="center"/>
          </w:tcPr>
          <w:p w14:paraId="0257DAD5" w14:textId="77777777" w:rsidR="00C854A8" w:rsidRDefault="00C854A8"/>
        </w:tc>
      </w:tr>
      <w:tr w:rsidR="00C854A8" w14:paraId="4D57E07E" w14:textId="77777777">
        <w:tc>
          <w:tcPr>
            <w:tcW w:w="0" w:type="auto"/>
            <w:shd w:val="clear" w:color="auto" w:fill="F8ECD2"/>
            <w:vAlign w:val="center"/>
          </w:tcPr>
          <w:p w14:paraId="744A21A4" w14:textId="77777777" w:rsidR="00C854A8" w:rsidRDefault="0078036A">
            <w:r>
              <w:rPr>
                <w:rFonts w:ascii="Cambria" w:hAnsi="Cambria"/>
                <w:color w:val="58400C"/>
              </w:rPr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AF99008" w14:textId="77777777" w:rsidR="00C854A8" w:rsidRDefault="0078036A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unități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administrativ-teritoriale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cu o </w:t>
            </w:r>
            <w:proofErr w:type="spellStart"/>
            <w:r>
              <w:rPr>
                <w:rFonts w:ascii="Cambria" w:hAnsi="Cambria"/>
                <w:color w:val="58400C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4000 de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</w:tcPr>
          <w:p w14:paraId="33175BB3" w14:textId="77777777" w:rsidR="00C854A8" w:rsidRDefault="0078036A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22259EDF" w14:textId="77777777" w:rsidR="00C854A8" w:rsidRDefault="00C854A8"/>
        </w:tc>
        <w:tc>
          <w:tcPr>
            <w:tcW w:w="0" w:type="auto"/>
            <w:vAlign w:val="center"/>
          </w:tcPr>
          <w:p w14:paraId="184C975F" w14:textId="77777777" w:rsidR="00C854A8" w:rsidRDefault="00C854A8"/>
        </w:tc>
      </w:tr>
      <w:tr w:rsidR="00C854A8" w14:paraId="65536D23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F4C1877" w14:textId="77777777" w:rsidR="00C854A8" w:rsidRDefault="0078036A"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punctat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deservește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comună</w:t>
            </w:r>
            <w:proofErr w:type="spellEnd"/>
            <w:r>
              <w:rPr>
                <w:rFonts w:ascii="Cambria" w:hAnsi="Cambria"/>
              </w:rPr>
              <w:t xml:space="preserve">/ADI cu o </w:t>
            </w:r>
            <w:proofErr w:type="spellStart"/>
            <w:r>
              <w:rPr>
                <w:rFonts w:ascii="Cambria" w:hAnsi="Cambria"/>
              </w:rPr>
              <w:t>populație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peste</w:t>
            </w:r>
            <w:proofErr w:type="spellEnd"/>
            <w:r>
              <w:rPr>
                <w:rFonts w:ascii="Cambria" w:hAnsi="Cambria"/>
              </w:rPr>
              <w:t xml:space="preserve"> 4000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proofErr w:type="gramStart"/>
            <w:r>
              <w:rPr>
                <w:rFonts w:ascii="Cambria" w:hAnsi="Cambria"/>
              </w:rPr>
              <w:t>consideră</w:t>
            </w:r>
            <w:proofErr w:type="spellEnd"/>
            <w:r>
              <w:rPr>
                <w:rFonts w:ascii="Cambria" w:hAnsi="Cambria"/>
              </w:rPr>
              <w:t>  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total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 xml:space="preserve"> / ADI, conform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locuinţelor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2021.Documente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</w:p>
        </w:tc>
      </w:tr>
      <w:tr w:rsidR="00C854A8" w14:paraId="1C1E452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C8EC4BC" w14:textId="77777777" w:rsidR="00C854A8" w:rsidRDefault="0078036A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C854A8" w14:paraId="3F223C1C" w14:textId="77777777">
        <w:tc>
          <w:tcPr>
            <w:tcW w:w="0" w:type="auto"/>
            <w:shd w:val="clear" w:color="auto" w:fill="F8ECD2"/>
            <w:vAlign w:val="center"/>
          </w:tcPr>
          <w:p w14:paraId="504FAF60" w14:textId="77777777" w:rsidR="00C854A8" w:rsidRDefault="0078036A">
            <w:r>
              <w:rPr>
                <w:rFonts w:ascii="Cambria" w:hAnsi="Cambria"/>
                <w:color w:val="58400C"/>
              </w:rPr>
              <w:t>CS 3.2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C07D749" w14:textId="77777777" w:rsidR="00C854A8" w:rsidRDefault="0078036A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unități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administrativ-teritoriale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cu o </w:t>
            </w:r>
            <w:proofErr w:type="spellStart"/>
            <w:r>
              <w:rPr>
                <w:rFonts w:ascii="Cambria" w:hAnsi="Cambria"/>
                <w:color w:val="58400C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3000 de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</w:tcPr>
          <w:p w14:paraId="73DAC416" w14:textId="77777777" w:rsidR="00C854A8" w:rsidRDefault="0078036A">
            <w:pPr>
              <w:keepNext/>
              <w:jc w:val="center"/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0" w:type="auto"/>
            <w:vAlign w:val="center"/>
          </w:tcPr>
          <w:p w14:paraId="2AA18584" w14:textId="77777777" w:rsidR="00C854A8" w:rsidRDefault="00C854A8"/>
        </w:tc>
        <w:tc>
          <w:tcPr>
            <w:tcW w:w="0" w:type="auto"/>
            <w:vAlign w:val="center"/>
          </w:tcPr>
          <w:p w14:paraId="118BE6CF" w14:textId="77777777" w:rsidR="00C854A8" w:rsidRDefault="00C854A8"/>
        </w:tc>
      </w:tr>
      <w:tr w:rsidR="00C854A8" w14:paraId="15367120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F68DEC2" w14:textId="77777777" w:rsidR="00C854A8" w:rsidRDefault="0078036A"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punctat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deservește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comună</w:t>
            </w:r>
            <w:proofErr w:type="spellEnd"/>
            <w:r>
              <w:rPr>
                <w:rFonts w:ascii="Cambria" w:hAnsi="Cambria"/>
              </w:rPr>
              <w:t xml:space="preserve">/ADI cu o </w:t>
            </w:r>
            <w:proofErr w:type="spellStart"/>
            <w:r>
              <w:rPr>
                <w:rFonts w:ascii="Cambria" w:hAnsi="Cambria"/>
              </w:rPr>
              <w:t>populație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peste</w:t>
            </w:r>
            <w:proofErr w:type="spellEnd"/>
            <w:r>
              <w:rPr>
                <w:rFonts w:ascii="Cambria" w:hAnsi="Cambria"/>
              </w:rPr>
              <w:t xml:space="preserve"> 3000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proofErr w:type="gramStart"/>
            <w:r>
              <w:rPr>
                <w:rFonts w:ascii="Cambria" w:hAnsi="Cambria"/>
              </w:rPr>
              <w:t>consideră</w:t>
            </w:r>
            <w:proofErr w:type="spellEnd"/>
            <w:r>
              <w:rPr>
                <w:rFonts w:ascii="Cambria" w:hAnsi="Cambria"/>
              </w:rPr>
              <w:t>  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total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 xml:space="preserve"> / ADI, conform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locuinţelor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2021.Documente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</w:p>
        </w:tc>
      </w:tr>
      <w:tr w:rsidR="00C854A8" w14:paraId="3348FDE9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49E9863" w14:textId="77777777" w:rsidR="00C854A8" w:rsidRDefault="0078036A">
            <w:r>
              <w:rPr>
                <w:rFonts w:ascii="Cambria" w:hAnsi="Cambria"/>
              </w:rPr>
              <w:t> </w:t>
            </w:r>
          </w:p>
        </w:tc>
      </w:tr>
      <w:tr w:rsidR="00C854A8" w14:paraId="437EE2D2" w14:textId="77777777">
        <w:tc>
          <w:tcPr>
            <w:tcW w:w="0" w:type="auto"/>
            <w:shd w:val="clear" w:color="auto" w:fill="F8ECD2"/>
            <w:vAlign w:val="center"/>
          </w:tcPr>
          <w:p w14:paraId="1241955C" w14:textId="77777777" w:rsidR="00C854A8" w:rsidRDefault="0078036A">
            <w:r>
              <w:rPr>
                <w:rFonts w:ascii="Cambria" w:hAnsi="Cambria"/>
                <w:color w:val="58400C"/>
              </w:rPr>
              <w:t>CS 3.3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90BA95C" w14:textId="77777777" w:rsidR="00C854A8" w:rsidRDefault="0078036A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unități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administrativ-teritoriale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cu o </w:t>
            </w:r>
            <w:proofErr w:type="spellStart"/>
            <w:r>
              <w:rPr>
                <w:rFonts w:ascii="Cambria" w:hAnsi="Cambria"/>
                <w:color w:val="58400C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2000 de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</w:tcPr>
          <w:p w14:paraId="4F6D1E70" w14:textId="77777777" w:rsidR="00C854A8" w:rsidRDefault="0078036A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28359DCF" w14:textId="77777777" w:rsidR="00C854A8" w:rsidRDefault="00C854A8"/>
        </w:tc>
        <w:tc>
          <w:tcPr>
            <w:tcW w:w="0" w:type="auto"/>
            <w:vAlign w:val="center"/>
          </w:tcPr>
          <w:p w14:paraId="2BF3CFFD" w14:textId="77777777" w:rsidR="00C854A8" w:rsidRDefault="00C854A8"/>
        </w:tc>
      </w:tr>
      <w:tr w:rsidR="00C854A8" w14:paraId="54C602B5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5D057D2" w14:textId="77777777" w:rsidR="00C854A8" w:rsidRDefault="0078036A"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punctat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deservește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comună</w:t>
            </w:r>
            <w:proofErr w:type="spellEnd"/>
            <w:r>
              <w:rPr>
                <w:rFonts w:ascii="Cambria" w:hAnsi="Cambria"/>
              </w:rPr>
              <w:t xml:space="preserve">/ADI cu o </w:t>
            </w:r>
            <w:proofErr w:type="spellStart"/>
            <w:r>
              <w:rPr>
                <w:rFonts w:ascii="Cambria" w:hAnsi="Cambria"/>
              </w:rPr>
              <w:t>populație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peste</w:t>
            </w:r>
            <w:proofErr w:type="spellEnd"/>
            <w:r>
              <w:rPr>
                <w:rFonts w:ascii="Cambria" w:hAnsi="Cambria"/>
              </w:rPr>
              <w:t xml:space="preserve"> 2000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proofErr w:type="gramStart"/>
            <w:r>
              <w:rPr>
                <w:rFonts w:ascii="Cambria" w:hAnsi="Cambria"/>
              </w:rPr>
              <w:t>consideră</w:t>
            </w:r>
            <w:proofErr w:type="spellEnd"/>
            <w:r>
              <w:rPr>
                <w:rFonts w:ascii="Cambria" w:hAnsi="Cambria"/>
              </w:rPr>
              <w:t>  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total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 xml:space="preserve"> / ADI, conform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locuinţelor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2021.Documente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</w:p>
        </w:tc>
      </w:tr>
      <w:tr w:rsidR="00C854A8" w14:paraId="2526192B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B62B77D" w14:textId="77777777" w:rsidR="00C854A8" w:rsidRDefault="0078036A">
            <w:r>
              <w:rPr>
                <w:rFonts w:ascii="Cambria" w:hAnsi="Cambria"/>
              </w:rPr>
              <w:t> </w:t>
            </w:r>
          </w:p>
        </w:tc>
      </w:tr>
      <w:tr w:rsidR="00C854A8" w14:paraId="61A3F0E0" w14:textId="77777777">
        <w:tc>
          <w:tcPr>
            <w:tcW w:w="0" w:type="auto"/>
            <w:shd w:val="clear" w:color="auto" w:fill="F8ECD2"/>
            <w:vAlign w:val="center"/>
          </w:tcPr>
          <w:p w14:paraId="41A04988" w14:textId="77777777" w:rsidR="00C854A8" w:rsidRDefault="0078036A">
            <w:r>
              <w:rPr>
                <w:rFonts w:ascii="Cambria" w:hAnsi="Cambria"/>
                <w:color w:val="58400C"/>
              </w:rPr>
              <w:t>CS 3.4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D31C81D" w14:textId="77777777" w:rsidR="00C854A8" w:rsidRDefault="0078036A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unități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administrativ-teritoriale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cu o </w:t>
            </w:r>
            <w:proofErr w:type="spellStart"/>
            <w:r>
              <w:rPr>
                <w:rFonts w:ascii="Cambria" w:hAnsi="Cambria"/>
                <w:color w:val="58400C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sub 2000 de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</w:tcPr>
          <w:p w14:paraId="39D6D4FB" w14:textId="77777777" w:rsidR="00C854A8" w:rsidRDefault="0078036A">
            <w:pPr>
              <w:keepNext/>
              <w:jc w:val="center"/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0" w:type="auto"/>
            <w:vAlign w:val="center"/>
          </w:tcPr>
          <w:p w14:paraId="01B56FDD" w14:textId="77777777" w:rsidR="00C854A8" w:rsidRDefault="00C854A8"/>
        </w:tc>
        <w:tc>
          <w:tcPr>
            <w:tcW w:w="0" w:type="auto"/>
            <w:vAlign w:val="center"/>
          </w:tcPr>
          <w:p w14:paraId="28911A1F" w14:textId="77777777" w:rsidR="00C854A8" w:rsidRDefault="00C854A8"/>
        </w:tc>
      </w:tr>
      <w:tr w:rsidR="00C854A8" w14:paraId="259246EA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95CBB82" w14:textId="77777777" w:rsidR="00C854A8" w:rsidRDefault="0078036A"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punctat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deservește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comună</w:t>
            </w:r>
            <w:proofErr w:type="spellEnd"/>
            <w:r>
              <w:rPr>
                <w:rFonts w:ascii="Cambria" w:hAnsi="Cambria"/>
              </w:rPr>
              <w:t xml:space="preserve">/ADI cu o </w:t>
            </w:r>
            <w:proofErr w:type="spellStart"/>
            <w:r>
              <w:rPr>
                <w:rFonts w:ascii="Cambria" w:hAnsi="Cambria"/>
              </w:rPr>
              <w:t>populație</w:t>
            </w:r>
            <w:proofErr w:type="spellEnd"/>
            <w:r>
              <w:rPr>
                <w:rFonts w:ascii="Cambria" w:hAnsi="Cambria"/>
              </w:rPr>
              <w:t xml:space="preserve"> sub 2000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proofErr w:type="gramStart"/>
            <w:r>
              <w:rPr>
                <w:rFonts w:ascii="Cambria" w:hAnsi="Cambria"/>
              </w:rPr>
              <w:t>consideră</w:t>
            </w:r>
            <w:proofErr w:type="spellEnd"/>
            <w:r>
              <w:rPr>
                <w:rFonts w:ascii="Cambria" w:hAnsi="Cambria"/>
              </w:rPr>
              <w:t>  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total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 xml:space="preserve"> / ADI, conform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locuinţelor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2021.Documente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</w:p>
        </w:tc>
      </w:tr>
      <w:tr w:rsidR="00C854A8" w14:paraId="4E0F4311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7B74CEE" w14:textId="77777777" w:rsidR="00C854A8" w:rsidRDefault="0078036A">
            <w:r>
              <w:rPr>
                <w:rFonts w:ascii="Cambria" w:hAnsi="Cambria"/>
              </w:rPr>
              <w:t> </w:t>
            </w:r>
          </w:p>
        </w:tc>
      </w:tr>
      <w:tr w:rsidR="00C854A8" w14:paraId="7E65843E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3A8CBFB6" w14:textId="77777777" w:rsidR="00C854A8" w:rsidRDefault="0078036A">
            <w:r>
              <w:rPr>
                <w:rFonts w:ascii="Cambria" w:hAnsi="Cambria"/>
                <w:color w:val="014935"/>
              </w:rPr>
              <w:t>4 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integrează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componente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protectie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mediului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inconjurător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4A38F78" w14:textId="77777777" w:rsidR="00C854A8" w:rsidRDefault="0078036A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1C3CD14" w14:textId="77777777" w:rsidR="00C854A8" w:rsidRDefault="00C854A8"/>
        </w:tc>
        <w:tc>
          <w:tcPr>
            <w:tcW w:w="0" w:type="auto"/>
            <w:shd w:val="clear" w:color="auto" w:fill="CCE1DB"/>
            <w:vAlign w:val="center"/>
          </w:tcPr>
          <w:p w14:paraId="5F9F53FA" w14:textId="77777777" w:rsidR="00C854A8" w:rsidRDefault="00C854A8"/>
        </w:tc>
      </w:tr>
      <w:tr w:rsidR="00C854A8" w14:paraId="7B2EA45D" w14:textId="77777777">
        <w:tc>
          <w:tcPr>
            <w:tcW w:w="0" w:type="auto"/>
            <w:shd w:val="clear" w:color="auto" w:fill="F8ECD2"/>
            <w:vAlign w:val="center"/>
          </w:tcPr>
          <w:p w14:paraId="178F4A58" w14:textId="77777777" w:rsidR="00C854A8" w:rsidRDefault="0078036A">
            <w:r>
              <w:rPr>
                <w:rFonts w:ascii="Cambria" w:hAnsi="Cambria"/>
                <w:color w:val="58400C"/>
              </w:rPr>
              <w:t>4.1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F23C358" w14:textId="77777777" w:rsidR="00C854A8" w:rsidRDefault="0078036A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integrează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componente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protecție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mediului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înconjurător</w:t>
            </w:r>
            <w:proofErr w:type="spellEnd"/>
          </w:p>
        </w:tc>
        <w:tc>
          <w:tcPr>
            <w:tcW w:w="0" w:type="auto"/>
            <w:vAlign w:val="center"/>
          </w:tcPr>
          <w:p w14:paraId="4A09FBB5" w14:textId="77777777" w:rsidR="00C854A8" w:rsidRDefault="0078036A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7C0A2897" w14:textId="77777777" w:rsidR="00C854A8" w:rsidRDefault="00C854A8"/>
        </w:tc>
        <w:tc>
          <w:tcPr>
            <w:tcW w:w="0" w:type="auto"/>
            <w:vAlign w:val="center"/>
          </w:tcPr>
          <w:p w14:paraId="2CC420E4" w14:textId="77777777" w:rsidR="00C854A8" w:rsidRDefault="00C854A8"/>
        </w:tc>
      </w:tr>
      <w:tr w:rsidR="00C854A8" w14:paraId="76816EB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764864F" w14:textId="77777777" w:rsidR="00C854A8" w:rsidRDefault="0078036A"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punctat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proporțional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ponderea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totală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eligibilă</w:t>
            </w:r>
            <w:proofErr w:type="spellEnd"/>
            <w:r>
              <w:rPr>
                <w:rFonts w:ascii="Cambria" w:hAnsi="Cambria"/>
              </w:rPr>
              <w:t xml:space="preserve"> 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cheltuielile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exploatarea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resurselor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reprezintă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de 10% din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proiectului;Toate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din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celor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prietenoase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mediul</w:t>
            </w:r>
            <w:proofErr w:type="spellEnd"/>
            <w:r>
              <w:rPr>
                <w:rFonts w:ascii="Cambria" w:hAnsi="Cambria"/>
              </w:rPr>
              <w:t xml:space="preserve">”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selectate</w:t>
            </w:r>
            <w:proofErr w:type="spellEnd"/>
            <w:r>
              <w:rPr>
                <w:rFonts w:ascii="Cambria" w:hAnsi="Cambria"/>
              </w:rPr>
              <w:t xml:space="preserve"> cu 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adoptă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soluţii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obţinere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energiei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regenerabile.Documente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</w:t>
            </w:r>
            <w:r>
              <w:rPr>
                <w:rFonts w:ascii="Cambria" w:hAnsi="Cambria"/>
              </w:rPr>
              <w:t>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</w:p>
        </w:tc>
      </w:tr>
      <w:tr w:rsidR="00C854A8" w14:paraId="2A9301C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E8189DE" w14:textId="77777777" w:rsidR="00C854A8" w:rsidRDefault="0078036A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C854A8" w14:paraId="43BFF201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64B74FD5" w14:textId="77777777" w:rsidR="00C854A8" w:rsidRDefault="0078036A">
            <w:r>
              <w:rPr>
                <w:rFonts w:ascii="Cambria" w:hAnsi="Cambria"/>
                <w:color w:val="014935"/>
              </w:rPr>
              <w:t>5 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realizate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parteneriat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677E8ED8" w14:textId="77777777" w:rsidR="00C854A8" w:rsidRDefault="0078036A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D3AE6F5" w14:textId="77777777" w:rsidR="00C854A8" w:rsidRDefault="00C854A8"/>
        </w:tc>
        <w:tc>
          <w:tcPr>
            <w:tcW w:w="0" w:type="auto"/>
            <w:shd w:val="clear" w:color="auto" w:fill="CCE1DB"/>
            <w:vAlign w:val="center"/>
          </w:tcPr>
          <w:p w14:paraId="57BB33D2" w14:textId="77777777" w:rsidR="00C854A8" w:rsidRDefault="00C854A8"/>
        </w:tc>
      </w:tr>
      <w:tr w:rsidR="00C854A8" w14:paraId="63083FBF" w14:textId="77777777">
        <w:tc>
          <w:tcPr>
            <w:tcW w:w="0" w:type="auto"/>
            <w:shd w:val="clear" w:color="auto" w:fill="F8ECD2"/>
            <w:vAlign w:val="center"/>
          </w:tcPr>
          <w:p w14:paraId="35B3EDBA" w14:textId="77777777" w:rsidR="00C854A8" w:rsidRDefault="0078036A">
            <w:r>
              <w:rPr>
                <w:rFonts w:ascii="Cambria" w:hAnsi="Cambria"/>
                <w:color w:val="58400C"/>
              </w:rPr>
              <w:t>CS 5.1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2B3B87C" w14:textId="77777777" w:rsidR="00C854A8" w:rsidRDefault="0078036A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realizate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parteneriat</w:t>
            </w:r>
            <w:proofErr w:type="spellEnd"/>
            <w:r>
              <w:rPr>
                <w:rFonts w:ascii="Cambria" w:hAnsi="Cambria"/>
                <w:color w:val="58400C"/>
              </w:rPr>
              <w:t>;</w:t>
            </w:r>
          </w:p>
        </w:tc>
        <w:tc>
          <w:tcPr>
            <w:tcW w:w="0" w:type="auto"/>
            <w:vAlign w:val="center"/>
          </w:tcPr>
          <w:p w14:paraId="53B94490" w14:textId="77777777" w:rsidR="00C854A8" w:rsidRDefault="0078036A">
            <w:pPr>
              <w:keepNext/>
              <w:jc w:val="center"/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0" w:type="auto"/>
            <w:vAlign w:val="center"/>
          </w:tcPr>
          <w:p w14:paraId="05882826" w14:textId="77777777" w:rsidR="00C854A8" w:rsidRDefault="00C854A8"/>
        </w:tc>
        <w:tc>
          <w:tcPr>
            <w:tcW w:w="0" w:type="auto"/>
            <w:vAlign w:val="center"/>
          </w:tcPr>
          <w:p w14:paraId="5378F97E" w14:textId="77777777" w:rsidR="00C854A8" w:rsidRDefault="00C854A8"/>
        </w:tc>
      </w:tr>
      <w:tr w:rsidR="00C854A8" w14:paraId="7CD92F0E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E826E95" w14:textId="77777777" w:rsidR="00C854A8" w:rsidRDefault="0078036A"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prezintă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acord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încheiat</w:t>
            </w:r>
            <w:proofErr w:type="spellEnd"/>
            <w:r>
              <w:rPr>
                <w:rFonts w:ascii="Cambria" w:hAnsi="Cambria"/>
              </w:rPr>
              <w:t xml:space="preserve"> cu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partener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public(</w:t>
            </w:r>
            <w:proofErr w:type="gramEnd"/>
            <w:r>
              <w:rPr>
                <w:rFonts w:ascii="Cambria" w:hAnsi="Cambria"/>
              </w:rPr>
              <w:t>UAT/</w:t>
            </w:r>
            <w:proofErr w:type="spellStart"/>
            <w:r>
              <w:rPr>
                <w:rFonts w:ascii="Cambria" w:hAnsi="Cambria"/>
              </w:rPr>
              <w:t>unitati</w:t>
            </w:r>
            <w:proofErr w:type="spellEnd"/>
            <w:r>
              <w:rPr>
                <w:rFonts w:ascii="Cambria" w:hAnsi="Cambria"/>
              </w:rPr>
              <w:t xml:space="preserve"> de cult/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învățământ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comune.Documente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</w:p>
        </w:tc>
      </w:tr>
      <w:tr w:rsidR="00C854A8" w14:paraId="1A9D1A9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2EF1FA0" w14:textId="77777777" w:rsidR="00C854A8" w:rsidRDefault="0078036A">
            <w:r>
              <w:rPr>
                <w:rFonts w:ascii="Cambria" w:hAnsi="Cambria"/>
              </w:rPr>
              <w:t> </w:t>
            </w:r>
          </w:p>
        </w:tc>
      </w:tr>
      <w:tr w:rsidR="00C854A8" w14:paraId="43B6272F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1810CD33" w14:textId="77777777" w:rsidR="00C854A8" w:rsidRDefault="0078036A">
            <w:r>
              <w:rPr>
                <w:rFonts w:ascii="Cambria" w:hAnsi="Cambria"/>
                <w:color w:val="014935"/>
              </w:rPr>
              <w:t>6 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inovative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79CCA8F" w14:textId="77777777" w:rsidR="00C854A8" w:rsidRDefault="0078036A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513B028" w14:textId="77777777" w:rsidR="00C854A8" w:rsidRDefault="00C854A8"/>
        </w:tc>
        <w:tc>
          <w:tcPr>
            <w:tcW w:w="0" w:type="auto"/>
            <w:shd w:val="clear" w:color="auto" w:fill="CCE1DB"/>
            <w:vAlign w:val="center"/>
          </w:tcPr>
          <w:p w14:paraId="4F59D110" w14:textId="77777777" w:rsidR="00C854A8" w:rsidRDefault="00C854A8"/>
        </w:tc>
      </w:tr>
      <w:tr w:rsidR="00C854A8" w14:paraId="7ABD4947" w14:textId="77777777">
        <w:tc>
          <w:tcPr>
            <w:tcW w:w="0" w:type="auto"/>
            <w:shd w:val="clear" w:color="auto" w:fill="F8ECD2"/>
            <w:vAlign w:val="center"/>
          </w:tcPr>
          <w:p w14:paraId="3E09FDC8" w14:textId="77777777" w:rsidR="00C854A8" w:rsidRDefault="0078036A">
            <w:r>
              <w:rPr>
                <w:rFonts w:ascii="Cambria" w:hAnsi="Cambria"/>
                <w:color w:val="58400C"/>
              </w:rPr>
              <w:t>C.S. 6.1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059B4FB" w14:textId="77777777" w:rsidR="00C854A8" w:rsidRDefault="0078036A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utilizează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facilități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tehnologii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echipamente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utilaje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dotări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caracter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inovator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nivel</w:t>
            </w:r>
            <w:proofErr w:type="spellEnd"/>
            <w:r>
              <w:rPr>
                <w:rFonts w:ascii="Cambria" w:hAnsi="Cambria"/>
                <w:color w:val="58400C"/>
              </w:rPr>
              <w:t> local/</w:t>
            </w:r>
            <w:proofErr w:type="spellStart"/>
            <w:r>
              <w:rPr>
                <w:rFonts w:ascii="Cambria" w:hAnsi="Cambria"/>
                <w:color w:val="58400C"/>
              </w:rPr>
              <w:t>organizațional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tehnologii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tehnologic</w:t>
            </w:r>
            <w:proofErr w:type="spellEnd"/>
          </w:p>
        </w:tc>
        <w:tc>
          <w:tcPr>
            <w:tcW w:w="0" w:type="auto"/>
            <w:vAlign w:val="center"/>
          </w:tcPr>
          <w:p w14:paraId="2C80B410" w14:textId="77777777" w:rsidR="00C854A8" w:rsidRDefault="0078036A">
            <w:pPr>
              <w:keepNext/>
              <w:jc w:val="center"/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0" w:type="auto"/>
            <w:vAlign w:val="center"/>
          </w:tcPr>
          <w:p w14:paraId="60888A19" w14:textId="77777777" w:rsidR="00C854A8" w:rsidRDefault="00C854A8"/>
        </w:tc>
        <w:tc>
          <w:tcPr>
            <w:tcW w:w="0" w:type="auto"/>
            <w:vAlign w:val="center"/>
          </w:tcPr>
          <w:p w14:paraId="7126DB70" w14:textId="77777777" w:rsidR="00C854A8" w:rsidRDefault="00C854A8"/>
        </w:tc>
      </w:tr>
      <w:tr w:rsidR="00C854A8" w14:paraId="05DB3A4A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AB110B8" w14:textId="77777777" w:rsidR="00C854A8" w:rsidRDefault="0078036A"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facilități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tehnologii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utilaje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caracter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nivellocal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organizațional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tehnologii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tehnologic</w:t>
            </w:r>
            <w:proofErr w:type="spellEnd"/>
            <w:r>
              <w:rPr>
                <w:rFonts w:ascii="Cambria" w:hAnsi="Cambria"/>
              </w:rPr>
              <w:t xml:space="preserve"> demonstrate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proiectant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producători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organisme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certificare</w:t>
            </w:r>
            <w:proofErr w:type="spellEnd"/>
            <w:r>
              <w:rPr>
                <w:rFonts w:ascii="Cambria" w:hAnsi="Cambria"/>
              </w:rPr>
              <w:t xml:space="preserve"> OSIM/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organisme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rol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cercetare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dezvoltareDocumente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Raport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industrială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intelectuală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</w:t>
            </w:r>
            <w:r>
              <w:rPr>
                <w:rFonts w:ascii="Cambria" w:hAnsi="Cambria"/>
              </w:rPr>
              <w:t>estați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OSIM - </w:t>
            </w:r>
            <w:proofErr w:type="spellStart"/>
            <w:r>
              <w:rPr>
                <w:rFonts w:ascii="Cambria" w:hAnsi="Cambria"/>
              </w:rPr>
              <w:t>Oficiul</w:t>
            </w:r>
            <w:proofErr w:type="spellEnd"/>
            <w:r>
              <w:rPr>
                <w:rFonts w:ascii="Cambria" w:hAnsi="Cambria"/>
              </w:rPr>
              <w:t xml:space="preserve"> de Stat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Mărci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Ministerul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Justiție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prezintă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caracteristici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inovatoare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cerințele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sus. </w:t>
            </w:r>
            <w:proofErr w:type="spellStart"/>
            <w:r>
              <w:rPr>
                <w:rFonts w:ascii="Cambria" w:hAnsi="Cambria"/>
              </w:rPr>
              <w:t>Raportul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expertiză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bazat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de solicitant 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proiectuluiIMPORTANT</w:t>
            </w:r>
            <w:proofErr w:type="spellEnd"/>
            <w:r>
              <w:rPr>
                <w:rFonts w:ascii="Cambria" w:hAnsi="Cambria"/>
              </w:rPr>
              <w:t>: PUNCTAJUL MINIM PE CARE TREBUIE SĂ-L OBŢINĂ UN PROIECT PENTRU A PUTEA FI FINANŢAT: </w:t>
            </w:r>
            <w:r>
              <w:rPr>
                <w:rFonts w:ascii="Cambria Bold" w:hAnsi="Cambria Bold"/>
                <w:b/>
              </w:rPr>
              <w:t>35 PUNCTE</w:t>
            </w:r>
          </w:p>
        </w:tc>
      </w:tr>
      <w:tr w:rsidR="00C854A8" w14:paraId="338828C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657DB62" w14:textId="77777777" w:rsidR="00C854A8" w:rsidRDefault="0078036A">
            <w:r>
              <w:rPr>
                <w:rFonts w:ascii="Cambria" w:hAnsi="Cambria"/>
              </w:rPr>
              <w:t> </w:t>
            </w:r>
          </w:p>
        </w:tc>
      </w:tr>
      <w:tr w:rsidR="00C854A8" w14:paraId="6B0D4A02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09911C89" w14:textId="77777777" w:rsidR="00C854A8" w:rsidRDefault="0078036A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1F0056C3" w14:textId="705F30A0" w:rsidR="00C854A8" w:rsidRDefault="0078036A">
            <w:r>
              <w:t>35 PUNCTE</w:t>
            </w:r>
          </w:p>
        </w:tc>
      </w:tr>
      <w:tr w:rsidR="00C854A8" w14:paraId="565CBCE6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77DD2064" w14:textId="77777777" w:rsidR="00C854A8" w:rsidRDefault="0078036A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79308B4B" w14:textId="77777777" w:rsidR="00C854A8" w:rsidRDefault="00C854A8"/>
        </w:tc>
      </w:tr>
    </w:tbl>
    <w:p w14:paraId="3EC798C0" w14:textId="77777777" w:rsidR="00C854A8" w:rsidRDefault="0078036A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C854A8" w14:paraId="32100CF4" w14:textId="77777777">
        <w:trPr>
          <w:trHeight w:val="540"/>
        </w:trPr>
        <w:tc>
          <w:tcPr>
            <w:tcW w:w="0" w:type="auto"/>
            <w:vAlign w:val="center"/>
          </w:tcPr>
          <w:p w14:paraId="0A3BC563" w14:textId="77777777" w:rsidR="00C854A8" w:rsidRDefault="00C854A8"/>
        </w:tc>
      </w:tr>
    </w:tbl>
    <w:p w14:paraId="2CCDCA01" w14:textId="77777777" w:rsidR="00C854A8" w:rsidRDefault="0078036A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3"/>
        <w:gridCol w:w="3543"/>
        <w:gridCol w:w="1218"/>
        <w:gridCol w:w="1218"/>
        <w:gridCol w:w="2808"/>
      </w:tblGrid>
      <w:tr w:rsidR="00C854A8" w14:paraId="77EB6141" w14:textId="77777777">
        <w:tc>
          <w:tcPr>
            <w:tcW w:w="400" w:type="pct"/>
            <w:shd w:val="clear" w:color="auto" w:fill="015840"/>
            <w:vAlign w:val="center"/>
          </w:tcPr>
          <w:p w14:paraId="6DCB4846" w14:textId="77777777" w:rsidR="00C854A8" w:rsidRDefault="0078036A">
            <w:r>
              <w:rPr>
                <w:rFonts w:ascii="Cambria Bold" w:hAnsi="Cambria Bold"/>
                <w:b/>
                <w:color w:val="FFFFFF"/>
              </w:rPr>
              <w:lastRenderedPageBreak/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2AA0A350" w14:textId="77777777" w:rsidR="00C854A8" w:rsidRDefault="0078036A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6FA5ED88" w14:textId="77777777" w:rsidR="00C854A8" w:rsidRDefault="0078036A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4B966075" w14:textId="77777777" w:rsidR="00C854A8" w:rsidRDefault="0078036A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62FF51A0" w14:textId="77777777" w:rsidR="00C854A8" w:rsidRDefault="0078036A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C854A8" w14:paraId="205630C3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1BFEFDAA" w14:textId="77777777" w:rsidR="00C854A8" w:rsidRDefault="0078036A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C854A8" w14:paraId="562C8AA7" w14:textId="77777777">
        <w:tc>
          <w:tcPr>
            <w:tcW w:w="0" w:type="auto"/>
            <w:shd w:val="clear" w:color="auto" w:fill="F8ECD2"/>
            <w:vAlign w:val="center"/>
          </w:tcPr>
          <w:p w14:paraId="25995FB0" w14:textId="77777777" w:rsidR="00C854A8" w:rsidRDefault="0078036A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7F8BB48" w14:textId="77777777" w:rsidR="00C854A8" w:rsidRDefault="0078036A">
            <w:proofErr w:type="spellStart"/>
            <w:r>
              <w:rPr>
                <w:rFonts w:ascii="Cambria" w:hAnsi="Cambria"/>
                <w:color w:val="58400C"/>
              </w:rPr>
              <w:t>Populația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deservită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prioritizată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Comuna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Orașul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/ADI </w:t>
            </w:r>
            <w:proofErr w:type="spellStart"/>
            <w:r>
              <w:rPr>
                <w:rFonts w:ascii="Cambria" w:hAnsi="Cambria"/>
                <w:color w:val="58400C"/>
              </w:rPr>
              <w:t>cunumărul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cel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mare de </w:t>
            </w:r>
            <w:proofErr w:type="spellStart"/>
            <w:r>
              <w:rPr>
                <w:rFonts w:ascii="Cambria" w:hAnsi="Cambria"/>
                <w:color w:val="58400C"/>
              </w:rPr>
              <w:t>locuitoriconformrecensământului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populaţiei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dinanul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2021.</w:t>
            </w:r>
          </w:p>
        </w:tc>
        <w:tc>
          <w:tcPr>
            <w:tcW w:w="0" w:type="auto"/>
            <w:vAlign w:val="center"/>
          </w:tcPr>
          <w:p w14:paraId="6C35728D" w14:textId="77777777" w:rsidR="00C854A8" w:rsidRDefault="00C854A8"/>
        </w:tc>
        <w:tc>
          <w:tcPr>
            <w:tcW w:w="0" w:type="auto"/>
            <w:vAlign w:val="center"/>
          </w:tcPr>
          <w:p w14:paraId="59786A4E" w14:textId="77777777" w:rsidR="00C854A8" w:rsidRDefault="00C854A8"/>
        </w:tc>
        <w:tc>
          <w:tcPr>
            <w:tcW w:w="0" w:type="auto"/>
            <w:vAlign w:val="center"/>
          </w:tcPr>
          <w:p w14:paraId="7B931F81" w14:textId="77777777" w:rsidR="00C854A8" w:rsidRDefault="00C854A8"/>
        </w:tc>
      </w:tr>
      <w:tr w:rsidR="00C854A8" w14:paraId="198F74CC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5D00D00" w14:textId="77777777" w:rsidR="00C854A8" w:rsidRDefault="0078036A">
            <w:r>
              <w:rPr>
                <w:rFonts w:ascii="Cambria" w:hAnsi="Cambria"/>
              </w:rPr>
              <w:t xml:space="preserve">Este </w:t>
            </w:r>
            <w:proofErr w:type="spellStart"/>
            <w:r>
              <w:rPr>
                <w:rFonts w:ascii="Cambria" w:hAnsi="Cambria"/>
              </w:rPr>
              <w:t>prioritizată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Orașul</w:t>
            </w:r>
            <w:proofErr w:type="spellEnd"/>
            <w:r>
              <w:rPr>
                <w:rFonts w:ascii="Cambria" w:hAnsi="Cambria"/>
              </w:rPr>
              <w:t>/ADI cu 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> conform 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populaţiei</w:t>
            </w:r>
            <w:proofErr w:type="spellEnd"/>
            <w:r>
              <w:rPr>
                <w:rFonts w:ascii="Cambria" w:hAnsi="Cambria"/>
              </w:rPr>
              <w:t xml:space="preserve"> din 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2021.Metodologia: </w:t>
            </w:r>
            <w:proofErr w:type="spellStart"/>
            <w:r>
              <w:rPr>
                <w:rFonts w:ascii="Cambria" w:hAnsi="Cambria"/>
              </w:rPr>
              <w:t>departajarea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descrescător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delocuitori</w:t>
            </w:r>
            <w:proofErr w:type="spellEnd"/>
            <w:r>
              <w:rPr>
                <w:rFonts w:ascii="Cambria" w:hAnsi="Cambria"/>
              </w:rPr>
              <w:t xml:space="preserve"> care sunt </w:t>
            </w:r>
            <w:proofErr w:type="spellStart"/>
            <w:r>
              <w:rPr>
                <w:rFonts w:ascii="Cambria" w:hAnsi="Cambria"/>
              </w:rPr>
              <w:t>deserviți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investiție.Documente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Acord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Hotărarea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854A8" w14:paraId="6C14B48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F8067A3" w14:textId="77777777" w:rsidR="00C854A8" w:rsidRDefault="0078036A">
            <w:r>
              <w:rPr>
                <w:rFonts w:ascii="Cambria" w:hAnsi="Cambria"/>
              </w:rPr>
              <w:t> </w:t>
            </w:r>
          </w:p>
        </w:tc>
      </w:tr>
      <w:tr w:rsidR="00C854A8" w14:paraId="1B697807" w14:textId="77777777">
        <w:tc>
          <w:tcPr>
            <w:tcW w:w="0" w:type="auto"/>
            <w:shd w:val="clear" w:color="auto" w:fill="F8ECD2"/>
            <w:vAlign w:val="center"/>
          </w:tcPr>
          <w:p w14:paraId="715E707D" w14:textId="77777777" w:rsidR="00C854A8" w:rsidRDefault="0078036A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F0E5655" w14:textId="77777777" w:rsidR="00C854A8" w:rsidRDefault="0078036A"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totală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nerambursabilăa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ordine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crescătoare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7412DC82" w14:textId="77777777" w:rsidR="00C854A8" w:rsidRDefault="00C854A8"/>
        </w:tc>
        <w:tc>
          <w:tcPr>
            <w:tcW w:w="0" w:type="auto"/>
            <w:vAlign w:val="center"/>
          </w:tcPr>
          <w:p w14:paraId="12A25B12" w14:textId="77777777" w:rsidR="00C854A8" w:rsidRDefault="00C854A8"/>
        </w:tc>
        <w:tc>
          <w:tcPr>
            <w:tcW w:w="0" w:type="auto"/>
            <w:vAlign w:val="center"/>
          </w:tcPr>
          <w:p w14:paraId="798C6E1E" w14:textId="77777777" w:rsidR="00C854A8" w:rsidRDefault="00C854A8"/>
        </w:tc>
      </w:tr>
      <w:tr w:rsidR="00C854A8" w14:paraId="18E3CEB9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82E5339" w14:textId="77777777" w:rsidR="00C854A8" w:rsidRDefault="0078036A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Vor fi </w:t>
            </w:r>
            <w:proofErr w:type="spellStart"/>
            <w:r>
              <w:rPr>
                <w:rFonts w:ascii="Cambria" w:hAnsi="Cambria"/>
              </w:rPr>
              <w:t>prioritizate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căror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43B91C3" w14:textId="77777777" w:rsidR="00C854A8" w:rsidRDefault="0078036A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cu o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C53E0CC" w14:textId="77777777" w:rsidR="00C854A8" w:rsidRDefault="0078036A"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Acord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Hotărarea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854A8" w14:paraId="67BC639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67E5629" w14:textId="77777777" w:rsidR="00C854A8" w:rsidRDefault="0078036A">
            <w:r>
              <w:rPr>
                <w:rFonts w:ascii="Cambria" w:hAnsi="Cambria"/>
              </w:rPr>
              <w:t> </w:t>
            </w:r>
          </w:p>
        </w:tc>
      </w:tr>
    </w:tbl>
    <w:p w14:paraId="4146A700" w14:textId="77777777" w:rsidR="00C854A8" w:rsidRDefault="0078036A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C854A8" w14:paraId="5784B84A" w14:textId="77777777">
        <w:trPr>
          <w:trHeight w:val="540"/>
        </w:trPr>
        <w:tc>
          <w:tcPr>
            <w:tcW w:w="0" w:type="auto"/>
            <w:vAlign w:val="center"/>
          </w:tcPr>
          <w:p w14:paraId="4E81757A" w14:textId="77777777" w:rsidR="00C854A8" w:rsidRDefault="00C854A8"/>
        </w:tc>
      </w:tr>
    </w:tbl>
    <w:p w14:paraId="199EC919" w14:textId="77777777" w:rsidR="00C854A8" w:rsidRDefault="00C854A8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5"/>
        <w:gridCol w:w="4805"/>
      </w:tblGrid>
      <w:tr w:rsidR="00C854A8" w14:paraId="3417CC95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7B95923B" w14:textId="77777777" w:rsidR="00C854A8" w:rsidRDefault="0078036A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C854A8" w14:paraId="5E0DC696" w14:textId="77777777">
        <w:trPr>
          <w:trHeight w:val="479"/>
        </w:trPr>
        <w:tc>
          <w:tcPr>
            <w:tcW w:w="0" w:type="auto"/>
            <w:vAlign w:val="center"/>
          </w:tcPr>
          <w:p w14:paraId="10104061" w14:textId="77777777" w:rsidR="00C854A8" w:rsidRDefault="0078036A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5A829151" w14:textId="77777777" w:rsidR="00C854A8" w:rsidRDefault="0078036A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C854A8" w14:paraId="3E311B93" w14:textId="77777777">
        <w:trPr>
          <w:trHeight w:val="479"/>
        </w:trPr>
        <w:tc>
          <w:tcPr>
            <w:tcW w:w="0" w:type="auto"/>
            <w:vAlign w:val="center"/>
          </w:tcPr>
          <w:p w14:paraId="5188537D" w14:textId="77777777" w:rsidR="00C854A8" w:rsidRDefault="0078036A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75F7CAEF" w14:textId="77777777" w:rsidR="00C854A8" w:rsidRDefault="0078036A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7CFBADD7" w14:textId="77777777" w:rsidR="0078036A" w:rsidRDefault="0078036A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A8"/>
    <w:rsid w:val="003D078B"/>
    <w:rsid w:val="0078036A"/>
    <w:rsid w:val="00C8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A0B49"/>
  <w15:docId w15:val="{BF73B350-CAAB-474C-A7FC-4D3EC5B2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3458</Words>
  <Characters>19712</Characters>
  <Application>Microsoft Office Word</Application>
  <DocSecurity>0</DocSecurity>
  <Lines>164</Lines>
  <Paragraphs>46</Paragraphs>
  <ScaleCrop>false</ScaleCrop>
  <Company/>
  <LinksUpToDate>false</LinksUpToDate>
  <CharactersWithSpaces>23124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 CIUGUD</dc:creator>
  <cp:lastModifiedBy>Gal Ciugud</cp:lastModifiedBy>
  <cp:revision>2</cp:revision>
  <dcterms:created xsi:type="dcterms:W3CDTF">2025-12-09T18:24:00Z</dcterms:created>
  <dcterms:modified xsi:type="dcterms:W3CDTF">2025-12-09T18:24:00Z</dcterms:modified>
</cp:coreProperties>
</file>